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1CF" w:rsidRDefault="00AE51CF" w:rsidP="008121C1">
      <w:pPr>
        <w:rPr>
          <w:rFonts w:cs="Arial"/>
          <w:b/>
          <w:color w:val="17365D" w:themeColor="text2" w:themeShade="BF"/>
          <w:sz w:val="42"/>
          <w:szCs w:val="42"/>
        </w:rPr>
      </w:pPr>
      <w:r>
        <w:rPr>
          <w:rFonts w:cs="Arial"/>
          <w:b/>
          <w:color w:val="17365D" w:themeColor="text2" w:themeShade="BF"/>
          <w:sz w:val="42"/>
          <w:szCs w:val="42"/>
        </w:rPr>
        <w:t>MOD-010&amp;012-AB-0</w:t>
      </w:r>
    </w:p>
    <w:p w:rsidR="00536EF4" w:rsidRPr="009A6B0E" w:rsidRDefault="00AE51CF" w:rsidP="008121C1">
      <w:pPr>
        <w:rPr>
          <w:rFonts w:cs="Arial"/>
          <w:color w:val="17365D" w:themeColor="text2" w:themeShade="BF"/>
          <w:sz w:val="42"/>
          <w:szCs w:val="42"/>
        </w:rPr>
      </w:pPr>
      <w:r w:rsidRPr="009A6B0E">
        <w:rPr>
          <w:rFonts w:cs="Arial"/>
          <w:color w:val="17365D" w:themeColor="text2" w:themeShade="BF"/>
          <w:sz w:val="42"/>
          <w:szCs w:val="42"/>
        </w:rPr>
        <w:t>Steady-State and Dynamic Data for Transmission System Modeling and Simulation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6B2EDA">
        <w:trPr>
          <w:cantSplit/>
          <w:trHeight w:val="333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CD0AE1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083204">
        <w:trPr>
          <w:cantSplit/>
          <w:trHeight w:val="723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CD0AE1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083204">
        <w:trPr>
          <w:cantSplit/>
          <w:trHeight w:val="863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154691">
        <w:trPr>
          <w:cantSplit/>
          <w:trHeight w:val="451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CD0AE1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0" o:title=""/>
                </v:shape>
                <w:control r:id="rId11" w:name="CheckBox11" w:shapeid="_x0000_i1031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C8744A">
        <w:trPr>
          <w:cantSplit/>
          <w:trHeight w:val="548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C8744A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3" type="#_x0000_t75" style="width:36.75pt;height:19.5pt" o:ole="">
                  <v:imagedata r:id="rId12" o:title=""/>
                </v:shape>
                <w:control r:id="rId13" w:name="CheckBox1" w:shapeid="_x0000_i1033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CD0AE1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154691">
        <w:trPr>
          <w:cantSplit/>
          <w:trHeight w:val="371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CD0AE1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CD0AE1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863C43">
        <w:tc>
          <w:tcPr>
            <w:tcW w:w="637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CD0AE1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</w:tbl>
    <w:p w:rsidR="007A6226" w:rsidRDefault="0049279B">
      <w:pPr>
        <w:sectPr w:rsidR="007A6226" w:rsidSect="007A6226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  <w:r>
        <w:br w:type="page"/>
      </w:r>
    </w:p>
    <w:p w:rsidR="00AE262F" w:rsidRPr="004577B8" w:rsidDel="007835C2" w:rsidRDefault="0049279B" w:rsidP="00CD0AE1">
      <w:pPr>
        <w:pStyle w:val="Heading1"/>
        <w:spacing w:before="0"/>
      </w:pPr>
      <w:r>
        <w:lastRenderedPageBreak/>
        <w:t>Contact Information</w:t>
      </w:r>
    </w:p>
    <w:tbl>
      <w:tblPr>
        <w:tblW w:w="4943" w:type="pct"/>
        <w:tblInd w:w="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370"/>
        <w:gridCol w:w="4072"/>
        <w:gridCol w:w="3280"/>
      </w:tblGrid>
      <w:tr w:rsidR="00B07ADF" w:rsidTr="009A6B0E"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  <w:szCs w:val="20"/>
              </w:rPr>
            </w:pPr>
            <w:r>
              <w:rPr>
                <w:rFonts w:cs="Arial"/>
                <w:b/>
              </w:rPr>
              <w:t>Audited Entity</w:t>
            </w:r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sdt>
              <w:sdtPr>
                <w:alias w:val="Name"/>
                <w:tag w:val="Name"/>
                <w:id w:val="-1976982041"/>
                <w:placeholder>
                  <w:docPart w:val="0A9B4524CDE74D61935FC98EE5FAFB41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sdt>
              <w:sdtPr>
                <w:alias w:val="PositionTitle"/>
                <w:tag w:val="Position Title"/>
                <w:id w:val="926770343"/>
                <w:placeholder>
                  <w:docPart w:val="A982E70F2F5F45AE93CADB0CBD809676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7399FD7BEEFF4CCF8267E0CEAB97F3E6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63D9FD3D5E4149FF8EF3E472BD69D6C1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5D6D9A84265949F8B8828DAEE605A3FE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sdt>
              <w:sdtPr>
                <w:alias w:val="PositionTitle"/>
                <w:tag w:val="Position Title"/>
                <w:id w:val="-1603401758"/>
                <w:placeholder>
                  <w:docPart w:val="8DDC53C1871C4B64B604BF6FB224103A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B31D46A52CD4345B9FE29361A92B030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F12B48EA24A946519AD1FD9B4CF3D756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</w:tr>
      <w:tr w:rsidR="00B07ADF" w:rsidTr="009A6B0E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7ADF" w:rsidRDefault="00B07ADF">
            <w:pPr>
              <w:rPr>
                <w:rFonts w:cs="Arial"/>
              </w:rPr>
            </w:pPr>
          </w:p>
        </w:tc>
      </w:tr>
      <w:tr w:rsidR="00B07ADF" w:rsidTr="009A6B0E">
        <w:tc>
          <w:tcPr>
            <w:tcW w:w="33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07ADF" w:rsidRDefault="00B07ADF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07ADF" w:rsidRDefault="00B07ADF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Sign-off</w:t>
            </w:r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Lead Auditor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sdt>
              <w:sdtPr>
                <w:alias w:val="Name"/>
                <w:tag w:val="Name"/>
                <w:id w:val="935170262"/>
                <w:placeholder>
                  <w:docPart w:val="38A2814BD10149B3B04C16EE77310EDC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5B609889E46B447AB4D200C0373A8A0C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2384D8C6AD2249DF9BC2D9F52674D8DF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5062F73C82FF46DD9542213B6EB43B28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07ADF" w:rsidRDefault="00B07ADF">
            <w:pPr>
              <w:rPr>
                <w:rFonts w:cs="Arial"/>
              </w:rPr>
            </w:pPr>
          </w:p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Auditor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sdt>
              <w:sdtPr>
                <w:alias w:val="Name"/>
                <w:tag w:val="Name"/>
                <w:id w:val="-941764655"/>
                <w:placeholder>
                  <w:docPart w:val="C40AF16A7EB645A1A19DFEA7FB58C6F3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D7CD1A71445B4D608A40A08B598E15DF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812A5F6EBFCC40C9A10ABB423515C835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765F4AF7C37543ECBBB6A6E90E41B083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07ADF" w:rsidRDefault="00B07ADF">
            <w:pPr>
              <w:rPr>
                <w:rFonts w:cs="Arial"/>
              </w:rPr>
            </w:pPr>
          </w:p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Compliance Manager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ED167FC502F64C7581C27BED75006768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sdt>
              <w:sdtPr>
                <w:alias w:val="PositionTitle"/>
                <w:tag w:val="Position Title"/>
                <w:id w:val="1019973838"/>
                <w:placeholder>
                  <w:docPart w:val="544D08B200444712B3843FA16DD0FA9F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53FF345A04A44636B23CC4FF8730CB3F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15BB8E4181544628A5EB2AD9418B3B95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07ADF" w:rsidRDefault="00B07ADF">
            <w:pPr>
              <w:rPr>
                <w:rFonts w:cs="Arial"/>
              </w:rPr>
            </w:pPr>
          </w:p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07ADF" w:rsidTr="009A6B0E"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Standard Owner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07ADF" w:rsidRDefault="00CD0AE1">
            <w:sdt>
              <w:sdtPr>
                <w:alias w:val="Name"/>
                <w:tag w:val="Name"/>
                <w:id w:val="821244167"/>
                <w:placeholder>
                  <w:docPart w:val="28B5C2F5EBEC42D5AD26C3C069B0B1DB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[Name]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89DE6C3CAF5C45B49CD67077A3017057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[Title]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82B7730DF60A4C9E8A854BCC0DC76299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[Phone]</w:t>
                </w:r>
              </w:sdtContent>
            </w:sdt>
          </w:p>
          <w:p w:rsidR="00B07ADF" w:rsidRDefault="00CD0AE1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C571B4631C1430A840CDD93851461BE"/>
                </w:placeholder>
                <w:showingPlcHdr/>
              </w:sdtPr>
              <w:sdtEndPr/>
              <w:sdtContent>
                <w:r w:rsidR="00B07ADF">
                  <w:rPr>
                    <w:rStyle w:val="PlaceholderText"/>
                    <w:szCs w:val="20"/>
                  </w:rPr>
                  <w:t>[Email]</w:t>
                </w:r>
              </w:sdtContent>
            </w:sdt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07ADF" w:rsidRDefault="00B07ADF">
            <w:pPr>
              <w:rPr>
                <w:rFonts w:cs="Arial"/>
              </w:rPr>
            </w:pPr>
          </w:p>
          <w:p w:rsidR="00B07ADF" w:rsidRDefault="00B07ADF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7A6226" w:rsidRDefault="00E52DBC" w:rsidP="00CD0AE1">
      <w:pPr>
        <w:pStyle w:val="Heading1"/>
        <w:spacing w:before="0"/>
      </w:pPr>
      <w:r>
        <w:br w:type="page"/>
      </w:r>
      <w:r w:rsidR="007A6226">
        <w:lastRenderedPageBreak/>
        <w:t>Applicability</w:t>
      </w:r>
    </w:p>
    <w:p w:rsidR="00E86799" w:rsidRDefault="00E86799" w:rsidP="007A6226">
      <w:pPr>
        <w:rPr>
          <w:szCs w:val="20"/>
        </w:rPr>
      </w:pPr>
      <w:r>
        <w:rPr>
          <w:szCs w:val="20"/>
        </w:rPr>
        <w:t xml:space="preserve">This </w:t>
      </w:r>
      <w:r>
        <w:rPr>
          <w:b/>
          <w:bCs/>
          <w:szCs w:val="20"/>
        </w:rPr>
        <w:t xml:space="preserve">reliability standard </w:t>
      </w:r>
      <w:r>
        <w:rPr>
          <w:szCs w:val="20"/>
        </w:rPr>
        <w:t xml:space="preserve">applies to: </w:t>
      </w:r>
    </w:p>
    <w:p w:rsidR="00E86799" w:rsidRDefault="00E86799" w:rsidP="009A6B0E">
      <w:pPr>
        <w:pStyle w:val="Default"/>
        <w:spacing w:before="120" w:after="60" w:line="360" w:lineRule="auto"/>
        <w:ind w:left="510" w:hanging="340"/>
        <w:rPr>
          <w:sz w:val="20"/>
          <w:szCs w:val="20"/>
        </w:rPr>
      </w:pPr>
      <w:r>
        <w:rPr>
          <w:sz w:val="20"/>
          <w:szCs w:val="20"/>
        </w:rPr>
        <w:t>(a)</w:t>
      </w:r>
      <w:r w:rsidR="00083204"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 xml:space="preserve">generating unit </w:t>
      </w:r>
      <w:r>
        <w:rPr>
          <w:sz w:val="20"/>
          <w:szCs w:val="20"/>
        </w:rPr>
        <w:t xml:space="preserve">that is: </w:t>
      </w:r>
    </w:p>
    <w:p w:rsidR="00E86799" w:rsidRDefault="00083204" w:rsidP="009A6B0E">
      <w:pPr>
        <w:pStyle w:val="Default"/>
        <w:spacing w:after="120" w:line="360" w:lineRule="auto"/>
        <w:ind w:left="1077" w:hanging="340"/>
        <w:rPr>
          <w:sz w:val="20"/>
          <w:szCs w:val="20"/>
        </w:rPr>
      </w:pP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proofErr w:type="gramStart"/>
      <w:r w:rsidR="00E86799">
        <w:rPr>
          <w:sz w:val="20"/>
          <w:szCs w:val="20"/>
        </w:rPr>
        <w:t>directly</w:t>
      </w:r>
      <w:proofErr w:type="gramEnd"/>
      <w:r w:rsidR="00E86799">
        <w:rPr>
          <w:sz w:val="20"/>
          <w:szCs w:val="20"/>
        </w:rPr>
        <w:t xml:space="preserve"> connected to the </w:t>
      </w:r>
      <w:r w:rsidR="00E86799">
        <w:rPr>
          <w:b/>
          <w:bCs/>
          <w:sz w:val="20"/>
          <w:szCs w:val="20"/>
        </w:rPr>
        <w:t xml:space="preserve">transmission system </w:t>
      </w:r>
      <w:r w:rsidR="00E86799">
        <w:rPr>
          <w:sz w:val="20"/>
          <w:szCs w:val="20"/>
        </w:rPr>
        <w:t xml:space="preserve">or to </w:t>
      </w:r>
      <w:r w:rsidR="00E86799">
        <w:rPr>
          <w:b/>
          <w:bCs/>
          <w:sz w:val="20"/>
          <w:szCs w:val="20"/>
        </w:rPr>
        <w:t xml:space="preserve">transmission facilities </w:t>
      </w:r>
      <w:r w:rsidR="00E86799">
        <w:rPr>
          <w:sz w:val="20"/>
          <w:szCs w:val="20"/>
        </w:rPr>
        <w:t xml:space="preserve">within the City of Medicine Hat; and </w:t>
      </w:r>
    </w:p>
    <w:p w:rsidR="00E86799" w:rsidRDefault="00083204" w:rsidP="009A6B0E">
      <w:pPr>
        <w:pStyle w:val="Default"/>
        <w:spacing w:after="120" w:line="360" w:lineRule="auto"/>
        <w:ind w:left="1077" w:hanging="340"/>
        <w:rPr>
          <w:sz w:val="20"/>
          <w:szCs w:val="20"/>
        </w:rPr>
      </w:pPr>
      <w:r>
        <w:rPr>
          <w:sz w:val="20"/>
          <w:szCs w:val="20"/>
        </w:rPr>
        <w:t>(ii)</w:t>
      </w:r>
      <w:r>
        <w:rPr>
          <w:sz w:val="20"/>
          <w:szCs w:val="20"/>
        </w:rPr>
        <w:tab/>
      </w:r>
      <w:proofErr w:type="gramStart"/>
      <w:r w:rsidR="00E86799">
        <w:rPr>
          <w:sz w:val="20"/>
          <w:szCs w:val="20"/>
        </w:rPr>
        <w:t>not</w:t>
      </w:r>
      <w:proofErr w:type="gramEnd"/>
      <w:r w:rsidR="00E86799">
        <w:rPr>
          <w:sz w:val="20"/>
          <w:szCs w:val="20"/>
        </w:rPr>
        <w:t xml:space="preserve"> part of an </w:t>
      </w:r>
      <w:r w:rsidR="00E86799">
        <w:rPr>
          <w:b/>
          <w:bCs/>
          <w:sz w:val="20"/>
          <w:szCs w:val="20"/>
        </w:rPr>
        <w:t>aggregated generating facility</w:t>
      </w:r>
      <w:r w:rsidR="00E86799">
        <w:rPr>
          <w:sz w:val="20"/>
          <w:szCs w:val="20"/>
        </w:rPr>
        <w:t xml:space="preserve">; </w:t>
      </w:r>
    </w:p>
    <w:p w:rsidR="00C94C43" w:rsidRDefault="00E86799" w:rsidP="009A6B0E">
      <w:pPr>
        <w:pStyle w:val="Default"/>
        <w:spacing w:before="120" w:after="60" w:line="360" w:lineRule="auto"/>
        <w:ind w:left="510" w:hanging="340"/>
        <w:rPr>
          <w:sz w:val="20"/>
          <w:szCs w:val="20"/>
        </w:rPr>
      </w:pPr>
      <w:r>
        <w:rPr>
          <w:sz w:val="20"/>
          <w:szCs w:val="20"/>
        </w:rPr>
        <w:t>(b)</w:t>
      </w:r>
      <w:r w:rsidR="00083204"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an </w:t>
      </w:r>
      <w:r>
        <w:rPr>
          <w:b/>
          <w:bCs/>
          <w:sz w:val="20"/>
          <w:szCs w:val="20"/>
        </w:rPr>
        <w:t xml:space="preserve">aggregated generating facility </w:t>
      </w:r>
      <w:r>
        <w:rPr>
          <w:sz w:val="20"/>
          <w:szCs w:val="20"/>
        </w:rPr>
        <w:t xml:space="preserve">that is directly connected to the </w:t>
      </w:r>
      <w:r>
        <w:rPr>
          <w:b/>
          <w:bCs/>
          <w:sz w:val="20"/>
          <w:szCs w:val="20"/>
        </w:rPr>
        <w:t xml:space="preserve">transmission system </w:t>
      </w:r>
      <w:r>
        <w:rPr>
          <w:sz w:val="20"/>
          <w:szCs w:val="20"/>
        </w:rPr>
        <w:t xml:space="preserve">or to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>w</w:t>
      </w:r>
      <w:r w:rsidR="00C94C43">
        <w:rPr>
          <w:sz w:val="20"/>
          <w:szCs w:val="20"/>
        </w:rPr>
        <w:t>ithin the City of Medicine Hat;</w:t>
      </w:r>
    </w:p>
    <w:p w:rsidR="00C94C43" w:rsidRDefault="00083204" w:rsidP="009A6B0E">
      <w:pPr>
        <w:pStyle w:val="Default"/>
        <w:spacing w:before="120" w:after="60" w:line="360" w:lineRule="auto"/>
        <w:ind w:left="510" w:hanging="340"/>
        <w:rPr>
          <w:sz w:val="20"/>
          <w:szCs w:val="20"/>
        </w:rPr>
      </w:pPr>
      <w:r>
        <w:rPr>
          <w:sz w:val="20"/>
          <w:szCs w:val="20"/>
        </w:rPr>
        <w:t>(c)</w:t>
      </w:r>
      <w:r>
        <w:rPr>
          <w:sz w:val="20"/>
          <w:szCs w:val="20"/>
        </w:rPr>
        <w:tab/>
      </w:r>
      <w:proofErr w:type="gramStart"/>
      <w:r w:rsidR="00E86799">
        <w:rPr>
          <w:sz w:val="20"/>
          <w:szCs w:val="20"/>
        </w:rPr>
        <w:t>the</w:t>
      </w:r>
      <w:proofErr w:type="gramEnd"/>
      <w:r w:rsidR="00E86799">
        <w:rPr>
          <w:sz w:val="20"/>
          <w:szCs w:val="20"/>
        </w:rPr>
        <w:t xml:space="preserve"> </w:t>
      </w:r>
      <w:r w:rsidR="00E86799">
        <w:rPr>
          <w:b/>
          <w:bCs/>
          <w:sz w:val="20"/>
          <w:szCs w:val="20"/>
        </w:rPr>
        <w:t xml:space="preserve">legal owner </w:t>
      </w:r>
      <w:r w:rsidR="00E86799">
        <w:rPr>
          <w:sz w:val="20"/>
          <w:szCs w:val="20"/>
        </w:rPr>
        <w:t xml:space="preserve">of a </w:t>
      </w:r>
      <w:r w:rsidR="00E86799">
        <w:rPr>
          <w:b/>
          <w:bCs/>
          <w:sz w:val="20"/>
          <w:szCs w:val="20"/>
        </w:rPr>
        <w:t>transmission facility</w:t>
      </w:r>
      <w:r w:rsidR="00E86799">
        <w:rPr>
          <w:sz w:val="20"/>
          <w:szCs w:val="20"/>
        </w:rPr>
        <w:t xml:space="preserve">; and </w:t>
      </w:r>
    </w:p>
    <w:p w:rsidR="00E86799" w:rsidRDefault="00083204" w:rsidP="009A6B0E">
      <w:pPr>
        <w:pStyle w:val="Default"/>
        <w:spacing w:before="120" w:after="60" w:line="360" w:lineRule="auto"/>
        <w:ind w:left="510" w:hanging="340"/>
        <w:rPr>
          <w:sz w:val="20"/>
          <w:szCs w:val="20"/>
        </w:rPr>
      </w:pPr>
      <w:r>
        <w:rPr>
          <w:sz w:val="20"/>
          <w:szCs w:val="20"/>
        </w:rPr>
        <w:t>(d)</w:t>
      </w:r>
      <w:r>
        <w:rPr>
          <w:sz w:val="20"/>
          <w:szCs w:val="20"/>
        </w:rPr>
        <w:tab/>
      </w:r>
      <w:proofErr w:type="gramStart"/>
      <w:r w:rsidR="00E86799">
        <w:rPr>
          <w:sz w:val="20"/>
          <w:szCs w:val="20"/>
        </w:rPr>
        <w:t>the</w:t>
      </w:r>
      <w:proofErr w:type="gramEnd"/>
      <w:r w:rsidR="00E86799">
        <w:rPr>
          <w:sz w:val="20"/>
          <w:szCs w:val="20"/>
        </w:rPr>
        <w:t xml:space="preserve"> </w:t>
      </w:r>
      <w:r w:rsidR="00E86799">
        <w:rPr>
          <w:b/>
          <w:bCs/>
          <w:sz w:val="20"/>
          <w:szCs w:val="20"/>
        </w:rPr>
        <w:t>ISO</w:t>
      </w:r>
      <w:r w:rsidR="00E86799">
        <w:rPr>
          <w:sz w:val="20"/>
          <w:szCs w:val="20"/>
        </w:rPr>
        <w:t xml:space="preserve">. </w:t>
      </w:r>
    </w:p>
    <w:p w:rsidR="00E52DBC" w:rsidRDefault="00E52DBC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7A6226">
          <w:headerReference w:type="default" r:id="rId18"/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</w:p>
    <w:p w:rsidR="001734D1" w:rsidRDefault="002D17CA" w:rsidP="00753D10">
      <w:pPr>
        <w:pStyle w:val="Heading1"/>
        <w:spacing w:before="0" w:after="0"/>
        <w:rPr>
          <w:color w:val="FFFFFF" w:themeColor="background1"/>
        </w:rPr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1734D1" w:rsidRPr="00753D10" w:rsidRDefault="00754266" w:rsidP="00753D10">
      <w:pPr>
        <w:outlineLvl w:val="1"/>
        <w:rPr>
          <w:color w:val="FFFFFF" w:themeColor="background1"/>
          <w:sz w:val="8"/>
          <w:szCs w:val="8"/>
        </w:rPr>
      </w:pPr>
      <w:r w:rsidRPr="00753D10">
        <w:rPr>
          <w:color w:val="FFFFFF" w:themeColor="background1"/>
          <w:sz w:val="8"/>
          <w:szCs w:val="8"/>
        </w:rPr>
        <w:t>R1</w:t>
      </w:r>
    </w:p>
    <w:tbl>
      <w:tblPr>
        <w:tblW w:w="4988" w:type="pct"/>
        <w:tblInd w:w="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1"/>
        <w:gridCol w:w="3625"/>
        <w:gridCol w:w="3961"/>
        <w:gridCol w:w="3761"/>
        <w:gridCol w:w="3852"/>
        <w:gridCol w:w="4279"/>
      </w:tblGrid>
      <w:tr w:rsidR="0053502B" w:rsidRPr="00315414" w:rsidTr="00753D10">
        <w:trPr>
          <w:tblHeader/>
        </w:trPr>
        <w:tc>
          <w:tcPr>
            <w:tcW w:w="717" w:type="pct"/>
            <w:shd w:val="pct12" w:color="auto" w:fill="auto"/>
            <w:vAlign w:val="center"/>
          </w:tcPr>
          <w:p w:rsidR="0053502B" w:rsidRPr="00380330" w:rsidRDefault="0053502B" w:rsidP="00753D10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53502B" w:rsidRPr="00315414" w:rsidRDefault="0053502B" w:rsidP="00753D10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71" w:type="pct"/>
            <w:shd w:val="pct12" w:color="auto" w:fill="auto"/>
            <w:vAlign w:val="center"/>
          </w:tcPr>
          <w:p w:rsidR="0053502B" w:rsidRPr="00315414" w:rsidRDefault="0053502B" w:rsidP="00753D10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27" w:type="pct"/>
            <w:shd w:val="pct12" w:color="auto" w:fill="auto"/>
            <w:vAlign w:val="center"/>
          </w:tcPr>
          <w:p w:rsidR="0053502B" w:rsidRPr="004577B8" w:rsidRDefault="0053502B" w:rsidP="00753D10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47" w:type="pct"/>
            <w:shd w:val="pct12" w:color="auto" w:fill="auto"/>
            <w:vAlign w:val="center"/>
          </w:tcPr>
          <w:p w:rsidR="0053502B" w:rsidRPr="00315414" w:rsidRDefault="0053502B" w:rsidP="00753D10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942" w:type="pct"/>
            <w:shd w:val="pct12" w:color="auto" w:fill="auto"/>
            <w:vAlign w:val="center"/>
          </w:tcPr>
          <w:p w:rsidR="0053502B" w:rsidRPr="00315414" w:rsidRDefault="0053502B" w:rsidP="00753D10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863C43" w:rsidRPr="00F92EC2" w:rsidTr="00753D10">
        <w:trPr>
          <w:trHeight w:val="20"/>
        </w:trPr>
        <w:tc>
          <w:tcPr>
            <w:tcW w:w="717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332953" w:rsidRDefault="00863C43" w:rsidP="00332953">
            <w:pPr>
              <w:rPr>
                <w:sz w:val="18"/>
                <w:szCs w:val="18"/>
                <w:lang w:val="en-US"/>
              </w:rPr>
            </w:pPr>
            <w:proofErr w:type="gramStart"/>
            <w:r w:rsidRPr="00332953">
              <w:rPr>
                <w:b/>
                <w:sz w:val="18"/>
                <w:szCs w:val="18"/>
              </w:rPr>
              <w:t xml:space="preserve">R1  </w:t>
            </w:r>
            <w:r w:rsidRPr="00332953">
              <w:rPr>
                <w:sz w:val="18"/>
                <w:szCs w:val="18"/>
                <w:lang w:val="en-US"/>
              </w:rPr>
              <w:t>Each</w:t>
            </w:r>
            <w:proofErr w:type="gramEnd"/>
            <w:r w:rsidRPr="00332953">
              <w:rPr>
                <w:sz w:val="18"/>
                <w:szCs w:val="18"/>
                <w:lang w:val="en-US"/>
              </w:rPr>
              <w:t xml:space="preserve">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legal owner </w:t>
            </w:r>
            <w:r w:rsidRPr="00332953">
              <w:rPr>
                <w:sz w:val="18"/>
                <w:szCs w:val="18"/>
                <w:lang w:val="en-US"/>
              </w:rPr>
              <w:t xml:space="preserve">of a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>generating unit</w:t>
            </w:r>
            <w:r w:rsidRPr="00332953">
              <w:rPr>
                <w:sz w:val="18"/>
                <w:szCs w:val="18"/>
                <w:lang w:val="en-US"/>
              </w:rPr>
              <w:t xml:space="preserve">,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legal owner </w:t>
            </w:r>
            <w:r w:rsidRPr="00332953">
              <w:rPr>
                <w:sz w:val="18"/>
                <w:szCs w:val="18"/>
                <w:lang w:val="en-US"/>
              </w:rPr>
              <w:t xml:space="preserve">of an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aggregated generating facility </w:t>
            </w:r>
            <w:r w:rsidRPr="00332953">
              <w:rPr>
                <w:sz w:val="18"/>
                <w:szCs w:val="18"/>
                <w:lang w:val="en-US"/>
              </w:rPr>
              <w:t xml:space="preserve">and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legal owner </w:t>
            </w:r>
            <w:r w:rsidRPr="00332953">
              <w:rPr>
                <w:sz w:val="18"/>
                <w:szCs w:val="18"/>
                <w:lang w:val="en-US"/>
              </w:rPr>
              <w:t xml:space="preserve">of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a transmission facility </w:t>
            </w:r>
            <w:r w:rsidRPr="00332953">
              <w:rPr>
                <w:sz w:val="18"/>
                <w:szCs w:val="18"/>
                <w:lang w:val="en-US"/>
              </w:rPr>
              <w:t xml:space="preserve">must provide, within thirty (30)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days </w:t>
            </w:r>
            <w:r w:rsidRPr="00332953">
              <w:rPr>
                <w:sz w:val="18"/>
                <w:szCs w:val="18"/>
                <w:lang w:val="en-US"/>
              </w:rPr>
              <w:t xml:space="preserve">of the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>ISO</w:t>
            </w:r>
            <w:r w:rsidRPr="00332953">
              <w:rPr>
                <w:sz w:val="18"/>
                <w:szCs w:val="18"/>
                <w:lang w:val="en-US"/>
              </w:rPr>
              <w:t xml:space="preserve">’s written request, equipment characteristics and system data that the </w:t>
            </w:r>
            <w:r w:rsidRPr="00332953">
              <w:rPr>
                <w:b/>
                <w:bCs/>
                <w:sz w:val="18"/>
                <w:szCs w:val="18"/>
                <w:lang w:val="en-US"/>
              </w:rPr>
              <w:t xml:space="preserve">ISO </w:t>
            </w:r>
            <w:r w:rsidRPr="00332953">
              <w:rPr>
                <w:sz w:val="18"/>
                <w:szCs w:val="18"/>
                <w:lang w:val="en-US"/>
              </w:rPr>
              <w:t xml:space="preserve">requires to meet requirements R2 and R3. </w:t>
            </w:r>
          </w:p>
          <w:p w:rsidR="00863C43" w:rsidRPr="00332953" w:rsidRDefault="00863C43" w:rsidP="00332953">
            <w:pPr>
              <w:rPr>
                <w:sz w:val="18"/>
                <w:szCs w:val="18"/>
              </w:rPr>
            </w:pPr>
          </w:p>
          <w:p w:rsidR="00863C43" w:rsidRPr="00EF3C89" w:rsidRDefault="00863C43" w:rsidP="00332953">
            <w:proofErr w:type="gramStart"/>
            <w:r w:rsidRPr="00332953">
              <w:rPr>
                <w:b/>
                <w:sz w:val="18"/>
                <w:szCs w:val="18"/>
              </w:rPr>
              <w:t xml:space="preserve">MR1  </w:t>
            </w:r>
            <w:r w:rsidRPr="00332953">
              <w:rPr>
                <w:sz w:val="18"/>
                <w:szCs w:val="18"/>
                <w:lang w:val="en-US"/>
              </w:rPr>
              <w:t>Evidence</w:t>
            </w:r>
            <w:proofErr w:type="gramEnd"/>
            <w:r w:rsidRPr="00332953">
              <w:rPr>
                <w:sz w:val="18"/>
                <w:szCs w:val="18"/>
                <w:lang w:val="en-US"/>
              </w:rPr>
              <w:t xml:space="preserve"> of providing equipment characteristics and system data as required in requirement R1. Evidence may include data files, email or mail.</w:t>
            </w:r>
          </w:p>
        </w:tc>
        <w:tc>
          <w:tcPr>
            <w:tcW w:w="797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863C43" w:rsidRDefault="00863C43" w:rsidP="00863C43">
            <w:pPr>
              <w:rPr>
                <w:sz w:val="18"/>
                <w:szCs w:val="18"/>
              </w:rPr>
            </w:pPr>
            <w:r w:rsidRPr="00863C43">
              <w:rPr>
                <w:b/>
                <w:sz w:val="18"/>
                <w:szCs w:val="18"/>
              </w:rPr>
              <w:t>AR1</w:t>
            </w:r>
            <w:r w:rsidRPr="00863C43"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871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49E906879F42425B83389F9AB91EBF78"/>
              </w:placeholder>
              <w:showingPlcHdr/>
            </w:sdtPr>
            <w:sdtEndPr/>
            <w:sdtContent>
              <w:p w:rsidR="00863C43" w:rsidRDefault="00863C43" w:rsidP="001D7DD9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AR1(i)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63C43" w:rsidRPr="00F92EC2" w:rsidRDefault="00863C43" w:rsidP="001D7DD9">
            <w:pPr>
              <w:pStyle w:val="RSAWTableText"/>
            </w:pPr>
          </w:p>
        </w:tc>
        <w:tc>
          <w:tcPr>
            <w:tcW w:w="827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CD0AE1" w:rsidP="001D7DD9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7087E9B1ABFD4830B5C96097F28AFEBB"/>
                </w:placeholder>
                <w:showingPlcHdr/>
              </w:sdtPr>
              <w:sdtEndPr/>
              <w:sdtContent>
                <w:r w:rsidR="00863C43">
                  <w:rPr>
                    <w:rStyle w:val="PlaceholderText"/>
                    <w:sz w:val="20"/>
                    <w:szCs w:val="20"/>
                  </w:rPr>
                  <w:t>[Click and edit to e</w:t>
                </w:r>
                <w:r w:rsidR="00863C43" w:rsidRPr="00A93FB8">
                  <w:rPr>
                    <w:rStyle w:val="PlaceholderText"/>
                    <w:sz w:val="20"/>
                    <w:szCs w:val="20"/>
                  </w:rPr>
                  <w:t>mbed file or link to evidence]</w:t>
                </w:r>
              </w:sdtContent>
            </w:sdt>
          </w:p>
        </w:tc>
        <w:tc>
          <w:tcPr>
            <w:tcW w:w="847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863C43" w:rsidP="00BD2A2C">
            <w:pPr>
              <w:pStyle w:val="RSAWTableText"/>
            </w:pPr>
            <w:r w:rsidRPr="001D11F3">
              <w:t xml:space="preserve">Review the </w:t>
            </w:r>
            <w:proofErr w:type="gramStart"/>
            <w:r w:rsidRPr="001D11F3">
              <w:t>AR1(</w:t>
            </w:r>
            <w:proofErr w:type="spellStart"/>
            <w:proofErr w:type="gramEnd"/>
            <w:r w:rsidRPr="001D11F3">
              <w:t>i</w:t>
            </w:r>
            <w:proofErr w:type="spellEnd"/>
            <w:r w:rsidRPr="001D11F3">
              <w:t>) submitted evidence for appropriateness.</w:t>
            </w:r>
          </w:p>
        </w:tc>
        <w:tc>
          <w:tcPr>
            <w:tcW w:w="942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9059559BFE4C4478AD723BDE2C8D3E9F"/>
              </w:placeholder>
              <w:showingPlcHdr/>
            </w:sdtPr>
            <w:sdtEndPr/>
            <w:sdtContent>
              <w:p w:rsidR="00863C43" w:rsidRPr="00F92EC2" w:rsidRDefault="00863C43" w:rsidP="001D7DD9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</w:tc>
      </w:tr>
      <w:tr w:rsidR="00863C43" w:rsidRPr="00F92EC2" w:rsidTr="00753D10">
        <w:trPr>
          <w:trHeight w:val="5000"/>
        </w:trPr>
        <w:tc>
          <w:tcPr>
            <w:tcW w:w="717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EF3C89" w:rsidRDefault="00863C43" w:rsidP="00F2219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97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863C43" w:rsidRDefault="00863C43" w:rsidP="00863C43">
            <w:pPr>
              <w:tabs>
                <w:tab w:val="left" w:pos="259"/>
              </w:tabs>
              <w:ind w:left="259" w:hanging="259"/>
              <w:rPr>
                <w:bCs/>
                <w:sz w:val="18"/>
                <w:szCs w:val="18"/>
              </w:rPr>
            </w:pPr>
            <w:r w:rsidRPr="00863C43">
              <w:rPr>
                <w:sz w:val="18"/>
                <w:szCs w:val="18"/>
              </w:rPr>
              <w:t>(</w:t>
            </w:r>
            <w:proofErr w:type="spellStart"/>
            <w:r w:rsidRPr="00863C43">
              <w:rPr>
                <w:sz w:val="18"/>
                <w:szCs w:val="18"/>
              </w:rPr>
              <w:t>i</w:t>
            </w:r>
            <w:proofErr w:type="spellEnd"/>
            <w:r w:rsidRPr="00863C43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ab/>
            </w:r>
            <w:r w:rsidRPr="00863C43">
              <w:rPr>
                <w:sz w:val="18"/>
                <w:szCs w:val="18"/>
              </w:rPr>
              <w:t xml:space="preserve">a copy of each written request received from the </w:t>
            </w:r>
            <w:r w:rsidRPr="00863C43">
              <w:rPr>
                <w:b/>
                <w:sz w:val="18"/>
                <w:szCs w:val="18"/>
              </w:rPr>
              <w:t>ISO</w:t>
            </w:r>
            <w:r w:rsidRPr="00863C43">
              <w:rPr>
                <w:sz w:val="18"/>
                <w:szCs w:val="18"/>
              </w:rPr>
              <w:t xml:space="preserve"> pursuant to the requirement R1 during the audit period; </w:t>
            </w:r>
          </w:p>
          <w:p w:rsidR="00863C43" w:rsidRPr="00863C43" w:rsidRDefault="00863C43" w:rsidP="00863C43">
            <w:pPr>
              <w:tabs>
                <w:tab w:val="left" w:pos="259"/>
              </w:tabs>
              <w:ind w:firstLine="259"/>
              <w:rPr>
                <w:sz w:val="18"/>
                <w:szCs w:val="18"/>
              </w:rPr>
            </w:pPr>
          </w:p>
          <w:p w:rsidR="00863C43" w:rsidRPr="00863C43" w:rsidRDefault="00863C43" w:rsidP="00863C43">
            <w:pPr>
              <w:tabs>
                <w:tab w:val="left" w:pos="259"/>
              </w:tabs>
              <w:ind w:left="281" w:hanging="22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</w:t>
            </w:r>
            <w:r w:rsidRPr="00863C43">
              <w:rPr>
                <w:sz w:val="18"/>
                <w:szCs w:val="18"/>
              </w:rPr>
              <w:t>r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Pr="00863C43">
              <w:rPr>
                <w:sz w:val="18"/>
                <w:szCs w:val="18"/>
              </w:rPr>
              <w:t xml:space="preserve">if no request from the </w:t>
            </w:r>
            <w:r w:rsidRPr="00863C43">
              <w:rPr>
                <w:b/>
                <w:sz w:val="18"/>
                <w:szCs w:val="18"/>
              </w:rPr>
              <w:t xml:space="preserve">ISO </w:t>
            </w:r>
            <w:r w:rsidRPr="00863C43">
              <w:rPr>
                <w:sz w:val="18"/>
                <w:szCs w:val="18"/>
              </w:rPr>
              <w:t>were received during the audit period, an attestation letter to this effect.</w:t>
            </w:r>
          </w:p>
          <w:p w:rsidR="00863C43" w:rsidRPr="00863C43" w:rsidRDefault="00863C43" w:rsidP="00863C43">
            <w:pPr>
              <w:tabs>
                <w:tab w:val="left" w:pos="259"/>
              </w:tabs>
              <w:ind w:firstLine="259"/>
              <w:rPr>
                <w:sz w:val="18"/>
                <w:szCs w:val="18"/>
              </w:rPr>
            </w:pPr>
          </w:p>
          <w:p w:rsidR="00863C43" w:rsidRPr="00863C43" w:rsidRDefault="00863C43" w:rsidP="00863C43">
            <w:pPr>
              <w:tabs>
                <w:tab w:val="left" w:pos="259"/>
              </w:tabs>
              <w:rPr>
                <w:sz w:val="18"/>
                <w:szCs w:val="18"/>
              </w:rPr>
            </w:pPr>
            <w:r w:rsidRPr="00863C43">
              <w:rPr>
                <w:sz w:val="18"/>
                <w:szCs w:val="18"/>
              </w:rPr>
              <w:t>and</w:t>
            </w:r>
          </w:p>
        </w:tc>
        <w:tc>
          <w:tcPr>
            <w:tcW w:w="871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863C43" w:rsidP="001D7DD9">
            <w:pPr>
              <w:pStyle w:val="RSAWTableText"/>
            </w:pPr>
          </w:p>
        </w:tc>
        <w:tc>
          <w:tcPr>
            <w:tcW w:w="827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863C43" w:rsidP="001D7DD9">
            <w:pPr>
              <w:pStyle w:val="RSAWTableText"/>
            </w:pPr>
          </w:p>
        </w:tc>
        <w:tc>
          <w:tcPr>
            <w:tcW w:w="847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863C43" w:rsidP="001D7DD9">
            <w:pPr>
              <w:pStyle w:val="RSAWTableText"/>
            </w:pPr>
          </w:p>
        </w:tc>
        <w:tc>
          <w:tcPr>
            <w:tcW w:w="942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3C43" w:rsidRPr="00F92EC2" w:rsidRDefault="00863C43" w:rsidP="001D7DD9">
            <w:pPr>
              <w:pStyle w:val="RSAWTableText"/>
            </w:pPr>
          </w:p>
        </w:tc>
      </w:tr>
      <w:tr w:rsidR="006844CD" w:rsidRPr="00F92EC2" w:rsidTr="00753D10">
        <w:trPr>
          <w:trHeight w:val="4478"/>
        </w:trPr>
        <w:tc>
          <w:tcPr>
            <w:tcW w:w="717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844CD" w:rsidRPr="00EF3C89" w:rsidRDefault="006844CD" w:rsidP="00F2219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9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844CD" w:rsidRPr="00863C43" w:rsidRDefault="00083204" w:rsidP="00863C43">
            <w:pPr>
              <w:tabs>
                <w:tab w:val="left" w:pos="259"/>
              </w:tabs>
              <w:ind w:left="259" w:hanging="259"/>
              <w:rPr>
                <w:sz w:val="18"/>
                <w:szCs w:val="18"/>
              </w:rPr>
            </w:pPr>
            <w:r w:rsidRPr="00863C43">
              <w:rPr>
                <w:sz w:val="18"/>
                <w:szCs w:val="18"/>
              </w:rPr>
              <w:t>(ii)</w:t>
            </w:r>
            <w:r w:rsidRPr="00863C43">
              <w:rPr>
                <w:sz w:val="18"/>
                <w:szCs w:val="18"/>
              </w:rPr>
              <w:tab/>
            </w:r>
            <w:r w:rsidR="006844CD" w:rsidRPr="00863C43">
              <w:rPr>
                <w:sz w:val="18"/>
                <w:szCs w:val="18"/>
              </w:rPr>
              <w:t>a copy of the response, e.g., email, mail, to each request including the attachments;  the evidence should identify the date when the response was provided to the ISO;</w:t>
            </w:r>
          </w:p>
          <w:p w:rsidR="006844CD" w:rsidRDefault="006844CD" w:rsidP="00C94C43">
            <w:pPr>
              <w:pStyle w:val="ListNumber"/>
              <w:numPr>
                <w:ilvl w:val="0"/>
                <w:numId w:val="0"/>
              </w:numPr>
              <w:ind w:left="404"/>
            </w:pPr>
          </w:p>
        </w:tc>
        <w:tc>
          <w:tcPr>
            <w:tcW w:w="87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844CD" w:rsidRPr="00F92EC2" w:rsidRDefault="00CD0AE1" w:rsidP="001D7DD9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90AB5B02C66C4E47AF492BA98952B9AD"/>
                </w:placeholder>
                <w:showingPlcHdr/>
              </w:sdtPr>
              <w:sdtEndPr/>
              <w:sdtContent>
                <w:r w:rsidR="006844CD" w:rsidRPr="00A93FB8">
                  <w:rPr>
                    <w:rStyle w:val="PlaceholderText"/>
                    <w:sz w:val="20"/>
                    <w:szCs w:val="20"/>
                  </w:rPr>
                  <w:t>[Click and edit to enter description for AR1(ii)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844CD" w:rsidRPr="00334C47" w:rsidRDefault="00CD0AE1" w:rsidP="001D7DD9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F1C01161EFD945B3A6AF128279830272"/>
                </w:placeholder>
                <w:showingPlcHdr/>
              </w:sdtPr>
              <w:sdtEndPr/>
              <w:sdtContent>
                <w:r w:rsidR="006844CD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4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844CD" w:rsidRPr="00AC5500" w:rsidRDefault="006844CD" w:rsidP="00C94C43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C5500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AR1(ii) </w:t>
            </w:r>
            <w:r w:rsidRPr="00AC5500">
              <w:rPr>
                <w:sz w:val="18"/>
                <w:szCs w:val="18"/>
              </w:rPr>
              <w:t>submitted evid</w:t>
            </w:r>
            <w:r>
              <w:rPr>
                <w:sz w:val="18"/>
                <w:szCs w:val="18"/>
              </w:rPr>
              <w:t>ence to determine</w:t>
            </w:r>
            <w:r w:rsidRPr="004272FF">
              <w:rPr>
                <w:sz w:val="18"/>
                <w:szCs w:val="18"/>
              </w:rPr>
              <w:t>:</w:t>
            </w:r>
            <w:r w:rsidRPr="00AC5500">
              <w:rPr>
                <w:sz w:val="18"/>
                <w:szCs w:val="18"/>
              </w:rPr>
              <w:t xml:space="preserve"> </w:t>
            </w:r>
          </w:p>
          <w:p w:rsidR="006844CD" w:rsidRDefault="006844CD" w:rsidP="0053502B">
            <w:pPr>
              <w:pStyle w:val="Requirementslevel2Bullet"/>
              <w:numPr>
                <w:ilvl w:val="0"/>
                <w:numId w:val="49"/>
              </w:numPr>
              <w:tabs>
                <w:tab w:val="clear" w:pos="2016"/>
              </w:tabs>
              <w:spacing w:before="6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whether the audited entity responded to the request within thirty</w:t>
            </w:r>
            <w:r w:rsidR="00BD2A2C">
              <w:rPr>
                <w:bCs/>
                <w:sz w:val="18"/>
                <w:szCs w:val="18"/>
              </w:rPr>
              <w:t xml:space="preserve"> (30)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BA67E6">
              <w:rPr>
                <w:b/>
                <w:bCs/>
                <w:sz w:val="18"/>
                <w:szCs w:val="18"/>
              </w:rPr>
              <w:t>days</w:t>
            </w:r>
            <w:r>
              <w:rPr>
                <w:bCs/>
                <w:sz w:val="18"/>
                <w:szCs w:val="18"/>
              </w:rPr>
              <w:t xml:space="preserve"> of the request</w:t>
            </w:r>
          </w:p>
          <w:p w:rsidR="006844CD" w:rsidRDefault="006844CD" w:rsidP="00863C43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and</w:t>
            </w:r>
          </w:p>
          <w:p w:rsidR="006844CD" w:rsidRPr="00F92EC2" w:rsidRDefault="006844CD" w:rsidP="0053502B">
            <w:pPr>
              <w:pStyle w:val="Requirementslevel2Bullet"/>
              <w:numPr>
                <w:ilvl w:val="0"/>
                <w:numId w:val="49"/>
              </w:numPr>
              <w:tabs>
                <w:tab w:val="clear" w:pos="2016"/>
              </w:tabs>
              <w:spacing w:before="60" w:after="0"/>
            </w:pPr>
            <w:proofErr w:type="gramStart"/>
            <w:r w:rsidRPr="0069505C">
              <w:rPr>
                <w:bCs/>
                <w:sz w:val="18"/>
                <w:szCs w:val="18"/>
              </w:rPr>
              <w:t>whether</w:t>
            </w:r>
            <w:proofErr w:type="gramEnd"/>
            <w:r w:rsidRPr="0069505C">
              <w:rPr>
                <w:bCs/>
                <w:sz w:val="18"/>
                <w:szCs w:val="18"/>
              </w:rPr>
              <w:t xml:space="preserve"> the audited entity provided the equipment characteristics and system data as specified in the request.</w:t>
            </w:r>
          </w:p>
        </w:tc>
        <w:tc>
          <w:tcPr>
            <w:tcW w:w="94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803965445"/>
              <w:placeholder>
                <w:docPart w:val="F6D2BD0834F74A5480453D63AE831F0F"/>
              </w:placeholder>
              <w:showingPlcHdr/>
            </w:sdtPr>
            <w:sdtEndPr/>
            <w:sdtContent>
              <w:p w:rsidR="006844CD" w:rsidRPr="00F92EC2" w:rsidRDefault="006844CD" w:rsidP="001D7DD9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</w:tc>
      </w:tr>
    </w:tbl>
    <w:p w:rsidR="00AF7E10" w:rsidRPr="004240B0" w:rsidRDefault="00AF7E10" w:rsidP="004240B0"/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722E64" w:rsidRPr="00F92EC2" w:rsidTr="00332953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7148D5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1D7DD9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AB4654" w:rsidRDefault="00AB4654" w:rsidP="000E7D5C">
      <w:pPr>
        <w:rPr>
          <w:rFonts w:cs="Arial"/>
          <w:color w:val="3366FF"/>
        </w:rPr>
        <w:sectPr w:rsidR="00AB4654" w:rsidSect="00B31353">
          <w:headerReference w:type="default" r:id="rId19"/>
          <w:footerReference w:type="default" r:id="rId20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CD0AE1">
      <w:pPr>
        <w:pStyle w:val="Heading1"/>
        <w:spacing w:before="0"/>
      </w:pPr>
      <w:bookmarkStart w:id="0" w:name="_GoBack"/>
      <w:r>
        <w:lastRenderedPageBreak/>
        <w:t>General Notes</w:t>
      </w:r>
    </w:p>
    <w:bookmarkEnd w:id="0"/>
    <w:p w:rsidR="00332953" w:rsidRDefault="00332953" w:rsidP="00332953">
      <w:pPr>
        <w:rPr>
          <w:rFonts w:cs="Arial"/>
          <w:iCs/>
        </w:rPr>
      </w:pPr>
      <w:r>
        <w:rPr>
          <w:rFonts w:cs="Arial"/>
          <w:iCs/>
        </w:rPr>
        <w:t xml:space="preserve">The AESO developed </w:t>
      </w:r>
      <w:r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>
        <w:rPr>
          <w:rFonts w:cs="Arial"/>
          <w:iCs/>
        </w:rPr>
        <w:t>, including the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approach</w:t>
      </w:r>
      <w:r w:rsidRPr="00D920D7">
        <w:rPr>
          <w:rFonts w:cs="Arial"/>
          <w:iCs/>
        </w:rPr>
        <w:t xml:space="preserve"> elected to assess requirements</w:t>
      </w:r>
      <w:r>
        <w:rPr>
          <w:rFonts w:cs="Arial"/>
          <w:iCs/>
        </w:rPr>
        <w:t xml:space="preserve">. </w:t>
      </w:r>
    </w:p>
    <w:p w:rsidR="00332953" w:rsidRDefault="00332953" w:rsidP="00332953">
      <w:pPr>
        <w:rPr>
          <w:rFonts w:cs="Arial"/>
          <w:iCs/>
        </w:rPr>
      </w:pPr>
    </w:p>
    <w:p w:rsidR="00332953" w:rsidRDefault="00332953" w:rsidP="00332953">
      <w:pPr>
        <w:rPr>
          <w:rFonts w:cs="Arial"/>
          <w:iCs/>
        </w:rPr>
      </w:pPr>
      <w:r>
        <w:rPr>
          <w:rFonts w:cs="Arial"/>
          <w:iCs/>
        </w:rPr>
        <w:t xml:space="preserve">Additionally, the </w:t>
      </w:r>
      <w:r w:rsidRPr="00621878">
        <w:rPr>
          <w:rFonts w:cs="Arial"/>
          <w:iCs/>
        </w:rPr>
        <w:t xml:space="preserve">RSAW </w:t>
      </w:r>
      <w:r>
        <w:rPr>
          <w:rFonts w:cs="Arial"/>
          <w:iCs/>
        </w:rPr>
        <w:t>provides</w:t>
      </w:r>
      <w:r w:rsidRPr="00621878">
        <w:rPr>
          <w:rFonts w:cs="Arial"/>
          <w:iCs/>
        </w:rPr>
        <w:t xml:space="preserve"> a non</w:t>
      </w:r>
      <w:r>
        <w:rPr>
          <w:rFonts w:cs="Arial"/>
          <w:iCs/>
        </w:rPr>
        <w:t>-</w:t>
      </w:r>
      <w:r w:rsidRPr="00621878">
        <w:rPr>
          <w:rFonts w:cs="Arial"/>
          <w:iCs/>
        </w:rPr>
        <w:t xml:space="preserve">exclusive list of examples of the types of evidence a </w:t>
      </w:r>
      <w:r>
        <w:rPr>
          <w:rFonts w:cs="Arial"/>
          <w:iCs/>
        </w:rPr>
        <w:t>market participant</w:t>
      </w:r>
      <w:r w:rsidRPr="00621878">
        <w:rPr>
          <w:rFonts w:cs="Arial"/>
          <w:iCs/>
        </w:rPr>
        <w:t xml:space="preserve"> may produce or may be asked to produce to </w:t>
      </w:r>
      <w:r>
        <w:rPr>
          <w:rFonts w:cs="Arial"/>
          <w:iCs/>
        </w:rPr>
        <w:t>demonstrate compliance with this r</w:t>
      </w:r>
      <w:r w:rsidRPr="00621878">
        <w:rPr>
          <w:rFonts w:cs="Arial"/>
          <w:iCs/>
        </w:rPr>
        <w:t>eliabilit</w:t>
      </w:r>
      <w:r>
        <w:rPr>
          <w:rFonts w:cs="Arial"/>
          <w:iCs/>
        </w:rPr>
        <w:t>y standard. A market participant</w:t>
      </w:r>
      <w:r w:rsidRPr="00621878">
        <w:rPr>
          <w:rFonts w:cs="Arial"/>
          <w:iCs/>
        </w:rPr>
        <w:t xml:space="preserve">’s adherence to the examples contained within this </w:t>
      </w:r>
      <w:r>
        <w:rPr>
          <w:rFonts w:cs="Arial"/>
          <w:iCs/>
        </w:rPr>
        <w:t>RSAW does not</w:t>
      </w:r>
      <w:r w:rsidRPr="00621878">
        <w:rPr>
          <w:rFonts w:cs="Arial"/>
          <w:iCs/>
        </w:rPr>
        <w:t xml:space="preserve"> constitute compliance with the </w:t>
      </w:r>
      <w:r>
        <w:rPr>
          <w:rFonts w:cs="Arial"/>
          <w:iCs/>
        </w:rPr>
        <w:t>reliability standard.</w:t>
      </w:r>
    </w:p>
    <w:p w:rsidR="00332953" w:rsidRDefault="00332953" w:rsidP="00332953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1D7DD9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332953">
        <w:tc>
          <w:tcPr>
            <w:tcW w:w="524" w:type="pct"/>
            <w:tcBorders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154691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14467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154691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332953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C8744A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April </w:t>
            </w:r>
            <w:r w:rsidR="00442A30">
              <w:rPr>
                <w:rFonts w:cs="Arial"/>
                <w:bCs/>
                <w:szCs w:val="20"/>
              </w:rPr>
              <w:t>3</w:t>
            </w:r>
            <w:r>
              <w:rPr>
                <w:rFonts w:cs="Arial"/>
                <w:bCs/>
                <w:szCs w:val="20"/>
              </w:rPr>
              <w:t>0</w:t>
            </w:r>
            <w:r w:rsidR="00EF3535">
              <w:rPr>
                <w:rFonts w:cs="Arial"/>
                <w:bCs/>
                <w:szCs w:val="20"/>
              </w:rPr>
              <w:t>, 201</w:t>
            </w:r>
            <w:r>
              <w:rPr>
                <w:rFonts w:cs="Arial"/>
                <w:bCs/>
                <w:szCs w:val="20"/>
              </w:rPr>
              <w:t>3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CB32B7" w:rsidRPr="007711B0" w:rsidTr="00332953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8744A" w:rsidP="00332953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December </w:t>
            </w:r>
            <w:r w:rsidR="00332953">
              <w:rPr>
                <w:rFonts w:cs="Arial"/>
                <w:bCs/>
                <w:szCs w:val="20"/>
              </w:rPr>
              <w:t>17</w:t>
            </w:r>
            <w:r w:rsidR="00CB32B7">
              <w:rPr>
                <w:rFonts w:cs="Arial"/>
                <w:bCs/>
                <w:szCs w:val="20"/>
              </w:rPr>
              <w:t>, 201</w:t>
            </w:r>
            <w:r>
              <w:rPr>
                <w:rFonts w:cs="Arial"/>
                <w:bCs/>
                <w:szCs w:val="20"/>
              </w:rPr>
              <w:t>5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1F69F1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content and template</w:t>
            </w:r>
          </w:p>
        </w:tc>
      </w:tr>
    </w:tbl>
    <w:p w:rsidR="00DD50C5" w:rsidRPr="008C0144" w:rsidRDefault="00DD50C5" w:rsidP="00A303EE">
      <w:pPr>
        <w:rPr>
          <w:rFonts w:cs="Arial"/>
          <w:iCs/>
          <w:szCs w:val="20"/>
        </w:rPr>
      </w:pPr>
    </w:p>
    <w:sectPr w:rsidR="00DD50C5" w:rsidRPr="008C0144" w:rsidSect="00753D10">
      <w:headerReference w:type="default" r:id="rId21"/>
      <w:footerReference w:type="default" r:id="rId22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B0E" w:rsidRDefault="009A6B0E" w:rsidP="009A6B0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A6B0E" w:rsidRDefault="009A6B0E" w:rsidP="009A6B0E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FILENAME </w:instrText>
    </w:r>
    <w:r>
      <w:rPr>
        <w:rFonts w:cs="Arial"/>
        <w:sz w:val="16"/>
        <w:szCs w:val="16"/>
      </w:rPr>
      <w:fldChar w:fldCharType="separate"/>
    </w:r>
    <w:r w:rsidR="00C71BBD">
      <w:rPr>
        <w:rFonts w:cs="Arial"/>
        <w:noProof/>
        <w:sz w:val="16"/>
        <w:szCs w:val="16"/>
      </w:rPr>
      <w:t>MOD-010_012-AB-0_RSAW.docx</w:t>
    </w:r>
    <w:r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  <w:t xml:space="preserve"> Page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PAGE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3</w:t>
    </w:r>
    <w:r>
      <w:rPr>
        <w:rStyle w:val="PageNumber"/>
        <w:rFonts w:cs="Arial"/>
        <w:sz w:val="16"/>
      </w:rPr>
      <w:fldChar w:fldCharType="end"/>
    </w:r>
    <w:r>
      <w:rPr>
        <w:rStyle w:val="PageNumber"/>
        <w:rFonts w:cs="Arial"/>
        <w:sz w:val="16"/>
      </w:rPr>
      <w:t xml:space="preserve"> of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NUMPAGES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5</w:t>
    </w:r>
    <w:r>
      <w:rPr>
        <w:rStyle w:val="PageNumber"/>
        <w:rFonts w:cs="Arial"/>
        <w:sz w:val="16"/>
      </w:rPr>
      <w:fldChar w:fldCharType="end"/>
    </w:r>
    <w:r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BD2A2C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B0E" w:rsidRDefault="009A6B0E" w:rsidP="009A6B0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A6B0E" w:rsidRDefault="009A6B0E" w:rsidP="009A6B0E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FILENAME </w:instrText>
    </w:r>
    <w:r>
      <w:rPr>
        <w:rFonts w:cs="Arial"/>
        <w:sz w:val="16"/>
        <w:szCs w:val="16"/>
      </w:rPr>
      <w:fldChar w:fldCharType="separate"/>
    </w:r>
    <w:r w:rsidR="007A6226">
      <w:rPr>
        <w:rFonts w:cs="Arial"/>
        <w:noProof/>
        <w:sz w:val="16"/>
        <w:szCs w:val="16"/>
      </w:rPr>
      <w:t>MOD-010&amp;012-AB-0.docx</w:t>
    </w:r>
    <w:r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  <w:t xml:space="preserve"> Page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PAGE </w:instrText>
    </w:r>
    <w:r>
      <w:rPr>
        <w:rStyle w:val="PageNumber"/>
        <w:rFonts w:cs="Arial"/>
        <w:sz w:val="16"/>
      </w:rPr>
      <w:fldChar w:fldCharType="separate"/>
    </w:r>
    <w:r w:rsidR="007A6226">
      <w:rPr>
        <w:rStyle w:val="PageNumber"/>
        <w:rFonts w:cs="Arial"/>
        <w:noProof/>
        <w:sz w:val="16"/>
      </w:rPr>
      <w:t>1</w:t>
    </w:r>
    <w:r>
      <w:rPr>
        <w:rStyle w:val="PageNumber"/>
        <w:rFonts w:cs="Arial"/>
        <w:sz w:val="16"/>
      </w:rPr>
      <w:fldChar w:fldCharType="end"/>
    </w:r>
    <w:r>
      <w:rPr>
        <w:rStyle w:val="PageNumber"/>
        <w:rFonts w:cs="Arial"/>
        <w:sz w:val="16"/>
      </w:rPr>
      <w:t xml:space="preserve"> of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NUMPAGES </w:instrText>
    </w:r>
    <w:r>
      <w:rPr>
        <w:rStyle w:val="PageNumber"/>
        <w:rFonts w:cs="Arial"/>
        <w:sz w:val="16"/>
      </w:rPr>
      <w:fldChar w:fldCharType="separate"/>
    </w:r>
    <w:r w:rsidR="007A6226">
      <w:rPr>
        <w:rStyle w:val="PageNumber"/>
        <w:rFonts w:cs="Arial"/>
        <w:noProof/>
        <w:sz w:val="16"/>
      </w:rPr>
      <w:t>5</w:t>
    </w:r>
    <w:r>
      <w:rPr>
        <w:rStyle w:val="PageNumber"/>
        <w:rFonts w:cs="Arial"/>
        <w:sz w:val="16"/>
      </w:rPr>
      <w:fldChar w:fldCharType="end"/>
    </w:r>
    <w:r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2015-12-17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B0E" w:rsidRDefault="009A6B0E" w:rsidP="009A6B0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A6B0E" w:rsidRDefault="009A6B0E" w:rsidP="009A6B0E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FILENAME </w:instrText>
    </w:r>
    <w:r>
      <w:rPr>
        <w:rFonts w:cs="Arial"/>
        <w:sz w:val="16"/>
        <w:szCs w:val="16"/>
      </w:rPr>
      <w:fldChar w:fldCharType="separate"/>
    </w:r>
    <w:r w:rsidR="00C71BBD">
      <w:rPr>
        <w:rFonts w:cs="Arial"/>
        <w:noProof/>
        <w:sz w:val="16"/>
        <w:szCs w:val="16"/>
      </w:rPr>
      <w:t>MOD-010_012-AB-0_RSAW.docx</w:t>
    </w:r>
    <w:r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  <w:t xml:space="preserve">Page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PAGE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4</w:t>
    </w:r>
    <w:r>
      <w:rPr>
        <w:rStyle w:val="PageNumber"/>
        <w:rFonts w:cs="Arial"/>
        <w:sz w:val="16"/>
      </w:rPr>
      <w:fldChar w:fldCharType="end"/>
    </w:r>
    <w:r>
      <w:rPr>
        <w:rStyle w:val="PageNumber"/>
        <w:rFonts w:cs="Arial"/>
        <w:sz w:val="16"/>
      </w:rPr>
      <w:t xml:space="preserve"> of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NUMPAGES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5</w:t>
    </w:r>
    <w:r>
      <w:rPr>
        <w:rStyle w:val="PageNumber"/>
        <w:rFonts w:cs="Arial"/>
        <w:sz w:val="16"/>
      </w:rPr>
      <w:fldChar w:fldCharType="end"/>
    </w:r>
    <w:r>
      <w:rPr>
        <w:rStyle w:val="PageNumber"/>
        <w:rFonts w:cs="Arial"/>
        <w:sz w:val="16"/>
      </w:rPr>
      <w:tab/>
    </w:r>
    <w:r>
      <w:rPr>
        <w:rFonts w:cs="Arial"/>
        <w:sz w:val="16"/>
        <w:szCs w:val="16"/>
      </w:rPr>
      <w:t xml:space="preserve">Version </w:t>
    </w:r>
    <w:r w:rsidR="00BD2A2C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B0E" w:rsidRDefault="009A6B0E" w:rsidP="009A6B0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A6B0E" w:rsidRDefault="009A6B0E" w:rsidP="009A6B0E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FILENAME </w:instrText>
    </w:r>
    <w:r>
      <w:rPr>
        <w:rFonts w:cs="Arial"/>
        <w:sz w:val="16"/>
        <w:szCs w:val="16"/>
      </w:rPr>
      <w:fldChar w:fldCharType="separate"/>
    </w:r>
    <w:r w:rsidR="00C71BBD">
      <w:rPr>
        <w:rFonts w:cs="Arial"/>
        <w:noProof/>
        <w:sz w:val="16"/>
        <w:szCs w:val="16"/>
      </w:rPr>
      <w:t>MOD-010_012-AB-0_RSAW.docx</w:t>
    </w:r>
    <w:r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  <w:t xml:space="preserve"> Page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PAGE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5</w:t>
    </w:r>
    <w:r>
      <w:rPr>
        <w:rStyle w:val="PageNumber"/>
        <w:rFonts w:cs="Arial"/>
        <w:sz w:val="16"/>
      </w:rPr>
      <w:fldChar w:fldCharType="end"/>
    </w:r>
    <w:r>
      <w:rPr>
        <w:rStyle w:val="PageNumber"/>
        <w:rFonts w:cs="Arial"/>
        <w:sz w:val="16"/>
      </w:rPr>
      <w:t xml:space="preserve"> of </w:t>
    </w:r>
    <w:r>
      <w:rPr>
        <w:rStyle w:val="PageNumber"/>
        <w:rFonts w:cs="Arial"/>
        <w:sz w:val="16"/>
      </w:rPr>
      <w:fldChar w:fldCharType="begin"/>
    </w:r>
    <w:r>
      <w:rPr>
        <w:rStyle w:val="PageNumber"/>
        <w:rFonts w:cs="Arial"/>
        <w:sz w:val="16"/>
      </w:rPr>
      <w:instrText xml:space="preserve"> NUMPAGES </w:instrText>
    </w:r>
    <w:r>
      <w:rPr>
        <w:rStyle w:val="PageNumber"/>
        <w:rFonts w:cs="Arial"/>
        <w:sz w:val="16"/>
      </w:rPr>
      <w:fldChar w:fldCharType="separate"/>
    </w:r>
    <w:r w:rsidR="00CD0AE1">
      <w:rPr>
        <w:rStyle w:val="PageNumber"/>
        <w:rFonts w:cs="Arial"/>
        <w:noProof/>
        <w:sz w:val="16"/>
      </w:rPr>
      <w:t>5</w:t>
    </w:r>
    <w:r>
      <w:rPr>
        <w:rStyle w:val="PageNumber"/>
        <w:rFonts w:cs="Arial"/>
        <w:sz w:val="16"/>
      </w:rPr>
      <w:fldChar w:fldCharType="end"/>
    </w:r>
    <w:r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BD2A2C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842" w:rsidRDefault="004A5842" w:rsidP="004A5842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87936" behindDoc="1" locked="0" layoutInCell="0" allowOverlap="0" wp14:anchorId="2D7815D6" wp14:editId="72EA8D1A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6" name="Picture 6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5842" w:rsidRPr="005D707A" w:rsidRDefault="004A5842" w:rsidP="004A5842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226" w:rsidRPr="009A6B0E" w:rsidRDefault="007A6226" w:rsidP="007A6226">
    <w:pPr>
      <w:pStyle w:val="Header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69A4E555" wp14:editId="75FED7F9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94C43">
      <w:rPr>
        <w:rFonts w:cs="Arial"/>
        <w:b/>
        <w:color w:val="1F497D" w:themeColor="text2"/>
        <w:sz w:val="32"/>
        <w:szCs w:val="32"/>
      </w:rPr>
      <w:t>MOD-010&amp;012-AB-0</w:t>
    </w:r>
    <w:r>
      <w:rPr>
        <w:rFonts w:cs="Arial"/>
        <w:b/>
        <w:color w:val="1F497D" w:themeColor="text2"/>
        <w:sz w:val="32"/>
        <w:szCs w:val="32"/>
      </w:rPr>
      <w:br/>
    </w:r>
    <w:r w:rsidRPr="009A6B0E">
      <w:rPr>
        <w:rFonts w:cs="Arial"/>
        <w:color w:val="1F497D" w:themeColor="text2"/>
        <w:sz w:val="32"/>
        <w:szCs w:val="32"/>
      </w:rPr>
      <w:t>Steady-State and Dynamic Data for</w:t>
    </w:r>
    <w:r w:rsidRPr="009A6B0E">
      <w:rPr>
        <w:rFonts w:cs="Arial"/>
        <w:color w:val="1F497D" w:themeColor="text2"/>
        <w:sz w:val="32"/>
        <w:szCs w:val="32"/>
      </w:rPr>
      <w:br/>
      <w:t>Transmission System Modeling and Simulation</w:t>
    </w:r>
  </w:p>
  <w:p w:rsidR="007A6226" w:rsidRDefault="007A6226" w:rsidP="007A6226">
    <w:pPr>
      <w:pStyle w:val="Header"/>
      <w:pBdr>
        <w:bottom w:val="single" w:sz="12" w:space="1" w:color="1F497D" w:themeColor="text2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842" w:rsidRPr="009A6B0E" w:rsidRDefault="004A5842" w:rsidP="004A5842">
    <w:pPr>
      <w:pStyle w:val="Header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9984" behindDoc="1" locked="0" layoutInCell="1" allowOverlap="1" wp14:anchorId="52ED1C52" wp14:editId="6D645CF6">
          <wp:simplePos x="0" y="0"/>
          <wp:positionH relativeFrom="column">
            <wp:posOffset>5349240</wp:posOffset>
          </wp:positionH>
          <wp:positionV relativeFrom="paragraph">
            <wp:posOffset>-438150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94C43">
      <w:rPr>
        <w:rFonts w:cs="Arial"/>
        <w:b/>
        <w:color w:val="1F497D" w:themeColor="text2"/>
        <w:sz w:val="32"/>
        <w:szCs w:val="32"/>
      </w:rPr>
      <w:t>MOD-010&amp;012-AB-0</w:t>
    </w:r>
    <w:r>
      <w:rPr>
        <w:rFonts w:cs="Arial"/>
        <w:b/>
        <w:color w:val="1F497D" w:themeColor="text2"/>
        <w:sz w:val="32"/>
        <w:szCs w:val="32"/>
      </w:rPr>
      <w:br/>
    </w:r>
    <w:r w:rsidRPr="009A6B0E">
      <w:rPr>
        <w:rFonts w:cs="Arial"/>
        <w:color w:val="1F497D" w:themeColor="text2"/>
        <w:sz w:val="32"/>
        <w:szCs w:val="32"/>
      </w:rPr>
      <w:t>Steady-State and Dynamic Data for</w:t>
    </w:r>
    <w:r w:rsidRPr="009A6B0E">
      <w:rPr>
        <w:rFonts w:cs="Arial"/>
        <w:color w:val="1F497D" w:themeColor="text2"/>
        <w:sz w:val="32"/>
        <w:szCs w:val="32"/>
      </w:rPr>
      <w:br/>
      <w:t>Transmission System Modeling and Simulation</w:t>
    </w:r>
  </w:p>
  <w:p w:rsidR="004A5842" w:rsidRDefault="004A5842" w:rsidP="004A5842">
    <w:pPr>
      <w:pStyle w:val="Header"/>
      <w:pBdr>
        <w:bottom w:val="single" w:sz="12" w:space="1" w:color="1F497D" w:themeColor="text2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C43" w:rsidRPr="00C94C43" w:rsidRDefault="00753D10" w:rsidP="00C94C43">
    <w:pPr>
      <w:pStyle w:val="Header"/>
      <w:rPr>
        <w:rFonts w:cs="Arial"/>
        <w:b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94080" behindDoc="1" locked="0" layoutInCell="1" allowOverlap="1" wp14:anchorId="13627A71" wp14:editId="440001A4">
          <wp:simplePos x="0" y="0"/>
          <wp:positionH relativeFrom="column">
            <wp:posOffset>13248640</wp:posOffset>
          </wp:positionH>
          <wp:positionV relativeFrom="paragraph">
            <wp:posOffset>-456565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4" name="Picture 14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4C43" w:rsidRPr="00C94C43">
      <w:rPr>
        <w:rFonts w:cs="Arial"/>
        <w:b/>
        <w:color w:val="1F497D" w:themeColor="text2"/>
        <w:sz w:val="32"/>
        <w:szCs w:val="32"/>
      </w:rPr>
      <w:t>MOD-010&amp;012-AB-0</w:t>
    </w:r>
  </w:p>
  <w:p w:rsidR="00C94C43" w:rsidRPr="00B31353" w:rsidRDefault="00C94C43" w:rsidP="00C94C43">
    <w:pPr>
      <w:pStyle w:val="Header"/>
      <w:rPr>
        <w:rFonts w:cs="Arial"/>
        <w:color w:val="1F497D" w:themeColor="text2"/>
        <w:sz w:val="32"/>
        <w:szCs w:val="32"/>
      </w:rPr>
    </w:pPr>
    <w:r w:rsidRPr="00B31353">
      <w:rPr>
        <w:rFonts w:cs="Arial"/>
        <w:color w:val="1F497D" w:themeColor="text2"/>
        <w:sz w:val="32"/>
        <w:szCs w:val="32"/>
      </w:rPr>
      <w:t>Steady-State and Dynamic Data for Transmission System Modeling and Simulation</w:t>
    </w:r>
  </w:p>
  <w:p w:rsidR="00B31353" w:rsidRDefault="00B31353" w:rsidP="00B31353">
    <w:pPr>
      <w:pBdr>
        <w:bottom w:val="single" w:sz="12" w:space="1" w:color="1F497D" w:themeColor="text2"/>
      </w:pBdr>
      <w:rPr>
        <w:rFonts w:cs="Arial"/>
        <w:color w:val="1F497D" w:themeColor="text2"/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53" w:rsidRPr="009A6B0E" w:rsidRDefault="00332953" w:rsidP="00332953">
    <w:pPr>
      <w:pStyle w:val="Header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92032" behindDoc="1" locked="0" layoutInCell="1" allowOverlap="1" wp14:anchorId="23331977" wp14:editId="7A64B3CF">
          <wp:simplePos x="0" y="0"/>
          <wp:positionH relativeFrom="column">
            <wp:posOffset>5349240</wp:posOffset>
          </wp:positionH>
          <wp:positionV relativeFrom="paragraph">
            <wp:posOffset>-438150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94C43">
      <w:rPr>
        <w:rFonts w:cs="Arial"/>
        <w:b/>
        <w:color w:val="1F497D" w:themeColor="text2"/>
        <w:sz w:val="32"/>
        <w:szCs w:val="32"/>
      </w:rPr>
      <w:t>MOD-010&amp;012-AB-0</w:t>
    </w:r>
    <w:r>
      <w:rPr>
        <w:rFonts w:cs="Arial"/>
        <w:b/>
        <w:color w:val="1F497D" w:themeColor="text2"/>
        <w:sz w:val="32"/>
        <w:szCs w:val="32"/>
      </w:rPr>
      <w:br/>
    </w:r>
    <w:r w:rsidRPr="009A6B0E">
      <w:rPr>
        <w:rFonts w:cs="Arial"/>
        <w:color w:val="1F497D" w:themeColor="text2"/>
        <w:sz w:val="32"/>
        <w:szCs w:val="32"/>
      </w:rPr>
      <w:t>Steady-State and Dynamic Data for</w:t>
    </w:r>
    <w:r w:rsidRPr="009A6B0E">
      <w:rPr>
        <w:rFonts w:cs="Arial"/>
        <w:color w:val="1F497D" w:themeColor="text2"/>
        <w:sz w:val="32"/>
        <w:szCs w:val="32"/>
      </w:rPr>
      <w:br/>
      <w:t>Transmission System Modeling and Simulation</w:t>
    </w:r>
  </w:p>
  <w:p w:rsidR="00332953" w:rsidRDefault="00332953" w:rsidP="00332953">
    <w:pPr>
      <w:pStyle w:val="Header"/>
      <w:pBdr>
        <w:bottom w:val="single" w:sz="12" w:space="1" w:color="1F497D" w:themeColor="text2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25pt;height:11.25pt" o:bullet="t">
        <v:imagedata r:id="rId1" o:title="BD14981_"/>
      </v:shape>
    </w:pict>
  </w:numPicBullet>
  <w:numPicBullet w:numPicBulletId="1">
    <w:pict>
      <v:shape id="_x0000_i1072" type="#_x0000_t75" style="width:9pt;height:9pt" o:bullet="t">
        <v:imagedata r:id="rId2" o:title="BD21504_"/>
      </v:shape>
    </w:pict>
  </w:numPicBullet>
  <w:abstractNum w:abstractNumId="0">
    <w:nsid w:val="FFFFFF88"/>
    <w:multiLevelType w:val="singleLevel"/>
    <w:tmpl w:val="428667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0865512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77189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3">
    <w:nsid w:val="0504195E"/>
    <w:multiLevelType w:val="hybridMultilevel"/>
    <w:tmpl w:val="9F88A740"/>
    <w:lvl w:ilvl="0" w:tplc="B6208D1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89298D"/>
    <w:multiLevelType w:val="hybridMultilevel"/>
    <w:tmpl w:val="67B63C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624FE1"/>
    <w:multiLevelType w:val="hybridMultilevel"/>
    <w:tmpl w:val="57EA37B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6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7">
    <w:nsid w:val="0E186974"/>
    <w:multiLevelType w:val="hybridMultilevel"/>
    <w:tmpl w:val="3A38D3BC"/>
    <w:lvl w:ilvl="0" w:tplc="6EE84A70">
      <w:start w:val="1"/>
      <w:numFmt w:val="lowerLetter"/>
      <w:lvlText w:val="(%1)"/>
      <w:lvlJc w:val="left"/>
      <w:pPr>
        <w:tabs>
          <w:tab w:val="num" w:pos="630"/>
        </w:tabs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8">
    <w:nsid w:val="1C2611E1"/>
    <w:multiLevelType w:val="hybridMultilevel"/>
    <w:tmpl w:val="419EC606"/>
    <w:lvl w:ilvl="0" w:tplc="470C1328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9">
    <w:nsid w:val="1D4802C2"/>
    <w:multiLevelType w:val="hybridMultilevel"/>
    <w:tmpl w:val="05909F4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F6A5AED"/>
    <w:multiLevelType w:val="hybridMultilevel"/>
    <w:tmpl w:val="EB2205B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9450A5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12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C65269"/>
    <w:multiLevelType w:val="hybridMultilevel"/>
    <w:tmpl w:val="8FBA6A5E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4">
    <w:nsid w:val="30A9791D"/>
    <w:multiLevelType w:val="hybridMultilevel"/>
    <w:tmpl w:val="4848537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5">
    <w:nsid w:val="322732AA"/>
    <w:multiLevelType w:val="hybridMultilevel"/>
    <w:tmpl w:val="33FCC56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6">
    <w:nsid w:val="327611C4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CD4960"/>
    <w:multiLevelType w:val="hybridMultilevel"/>
    <w:tmpl w:val="BD4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183C72"/>
    <w:multiLevelType w:val="hybridMultilevel"/>
    <w:tmpl w:val="BFC0E00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B4136F7"/>
    <w:multiLevelType w:val="hybridMultilevel"/>
    <w:tmpl w:val="EB34D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0C14ED"/>
    <w:multiLevelType w:val="hybridMultilevel"/>
    <w:tmpl w:val="D4D47290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21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40E54AD"/>
    <w:multiLevelType w:val="hybridMultilevel"/>
    <w:tmpl w:val="8D8A8DC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5376BD6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4">
    <w:nsid w:val="55C94B8A"/>
    <w:multiLevelType w:val="hybridMultilevel"/>
    <w:tmpl w:val="D3923BBE"/>
    <w:lvl w:ilvl="0" w:tplc="55F869D8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5">
    <w:nsid w:val="5E4F5A25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420718"/>
    <w:multiLevelType w:val="hybridMultilevel"/>
    <w:tmpl w:val="398E65E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2A648DD"/>
    <w:multiLevelType w:val="hybridMultilevel"/>
    <w:tmpl w:val="B320453E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28">
    <w:nsid w:val="6306285B"/>
    <w:multiLevelType w:val="hybridMultilevel"/>
    <w:tmpl w:val="1AEC3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B42ADA"/>
    <w:multiLevelType w:val="hybridMultilevel"/>
    <w:tmpl w:val="D060A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D65E0B"/>
    <w:multiLevelType w:val="hybridMultilevel"/>
    <w:tmpl w:val="DE305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233B68"/>
    <w:multiLevelType w:val="hybridMultilevel"/>
    <w:tmpl w:val="A25E95A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55C0A57"/>
    <w:multiLevelType w:val="hybridMultilevel"/>
    <w:tmpl w:val="A16A0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FA54FF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34">
    <w:nsid w:val="7C7F79DE"/>
    <w:multiLevelType w:val="hybridMultilevel"/>
    <w:tmpl w:val="9F88A740"/>
    <w:lvl w:ilvl="0" w:tplc="B6208D1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BA07C3"/>
    <w:multiLevelType w:val="hybridMultilevel"/>
    <w:tmpl w:val="F5229F54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num w:numId="1">
    <w:abstractNumId w:val="4"/>
  </w:num>
  <w:num w:numId="2">
    <w:abstractNumId w:val="12"/>
  </w:num>
  <w:num w:numId="3">
    <w:abstractNumId w:val="21"/>
  </w:num>
  <w:num w:numId="4">
    <w:abstractNumId w:val="6"/>
  </w:num>
  <w:num w:numId="5">
    <w:abstractNumId w:val="18"/>
  </w:num>
  <w:num w:numId="6">
    <w:abstractNumId w:val="14"/>
  </w:num>
  <w:num w:numId="7">
    <w:abstractNumId w:val="5"/>
  </w:num>
  <w:num w:numId="8">
    <w:abstractNumId w:val="20"/>
  </w:num>
  <w:num w:numId="9">
    <w:abstractNumId w:val="35"/>
  </w:num>
  <w:num w:numId="10">
    <w:abstractNumId w:val="13"/>
  </w:num>
  <w:num w:numId="11">
    <w:abstractNumId w:val="27"/>
  </w:num>
  <w:num w:numId="12">
    <w:abstractNumId w:val="15"/>
  </w:num>
  <w:num w:numId="13">
    <w:abstractNumId w:val="31"/>
  </w:num>
  <w:num w:numId="14">
    <w:abstractNumId w:val="22"/>
  </w:num>
  <w:num w:numId="15">
    <w:abstractNumId w:val="9"/>
  </w:num>
  <w:num w:numId="16">
    <w:abstractNumId w:val="26"/>
  </w:num>
  <w:num w:numId="17">
    <w:abstractNumId w:val="10"/>
  </w:num>
  <w:num w:numId="18">
    <w:abstractNumId w:val="30"/>
  </w:num>
  <w:num w:numId="19">
    <w:abstractNumId w:val="29"/>
  </w:num>
  <w:num w:numId="20">
    <w:abstractNumId w:val="32"/>
  </w:num>
  <w:num w:numId="21">
    <w:abstractNumId w:val="28"/>
  </w:num>
  <w:num w:numId="22">
    <w:abstractNumId w:val="19"/>
  </w:num>
  <w:num w:numId="23">
    <w:abstractNumId w:val="0"/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0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17"/>
  </w:num>
  <w:num w:numId="33">
    <w:abstractNumId w:val="0"/>
    <w:lvlOverride w:ilvl="0">
      <w:startOverride w:val="1"/>
    </w:lvlOverride>
  </w:num>
  <w:num w:numId="34">
    <w:abstractNumId w:val="34"/>
  </w:num>
  <w:num w:numId="35">
    <w:abstractNumId w:val="8"/>
  </w:num>
  <w:num w:numId="36">
    <w:abstractNumId w:val="24"/>
  </w:num>
  <w:num w:numId="37">
    <w:abstractNumId w:val="1"/>
  </w:num>
  <w:num w:numId="38">
    <w:abstractNumId w:val="8"/>
    <w:lvlOverride w:ilvl="0">
      <w:startOverride w:val="1"/>
    </w:lvlOverride>
  </w:num>
  <w:num w:numId="39">
    <w:abstractNumId w:val="8"/>
    <w:lvlOverride w:ilvl="0">
      <w:startOverride w:val="2"/>
    </w:lvlOverride>
  </w:num>
  <w:num w:numId="40">
    <w:abstractNumId w:val="3"/>
  </w:num>
  <w:num w:numId="41">
    <w:abstractNumId w:val="8"/>
    <w:lvlOverride w:ilvl="0">
      <w:startOverride w:val="1"/>
    </w:lvlOverride>
  </w:num>
  <w:num w:numId="42">
    <w:abstractNumId w:val="25"/>
  </w:num>
  <w:num w:numId="43">
    <w:abstractNumId w:val="11"/>
  </w:num>
  <w:num w:numId="44">
    <w:abstractNumId w:val="2"/>
  </w:num>
  <w:num w:numId="45">
    <w:abstractNumId w:val="16"/>
  </w:num>
  <w:num w:numId="46">
    <w:abstractNumId w:val="8"/>
    <w:lvlOverride w:ilvl="0">
      <w:startOverride w:val="1"/>
    </w:lvlOverride>
  </w:num>
  <w:num w:numId="47">
    <w:abstractNumId w:val="23"/>
  </w:num>
  <w:num w:numId="48">
    <w:abstractNumId w:val="33"/>
  </w:num>
  <w:num w:numId="49">
    <w:abstractNumId w:val="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3204"/>
    <w:rsid w:val="0008558E"/>
    <w:rsid w:val="00085A6F"/>
    <w:rsid w:val="00093906"/>
    <w:rsid w:val="00093B64"/>
    <w:rsid w:val="00094D60"/>
    <w:rsid w:val="00096D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4691"/>
    <w:rsid w:val="0015535D"/>
    <w:rsid w:val="001633CB"/>
    <w:rsid w:val="00164975"/>
    <w:rsid w:val="00164E9A"/>
    <w:rsid w:val="00167331"/>
    <w:rsid w:val="00167CED"/>
    <w:rsid w:val="001711CB"/>
    <w:rsid w:val="001734D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E5B"/>
    <w:rsid w:val="001D31F5"/>
    <w:rsid w:val="001D7DD9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617F"/>
    <w:rsid w:val="00241E3B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2FF5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5414"/>
    <w:rsid w:val="003154FE"/>
    <w:rsid w:val="00316285"/>
    <w:rsid w:val="00330ADC"/>
    <w:rsid w:val="003320FF"/>
    <w:rsid w:val="00332953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1799"/>
    <w:rsid w:val="003721E1"/>
    <w:rsid w:val="00373F90"/>
    <w:rsid w:val="003742AA"/>
    <w:rsid w:val="003745AE"/>
    <w:rsid w:val="00374861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3894"/>
    <w:rsid w:val="003C5F18"/>
    <w:rsid w:val="003C6616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65E0"/>
    <w:rsid w:val="0044715B"/>
    <w:rsid w:val="00451C2F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94E40"/>
    <w:rsid w:val="004A01C5"/>
    <w:rsid w:val="004A1D09"/>
    <w:rsid w:val="004A23A0"/>
    <w:rsid w:val="004A42C2"/>
    <w:rsid w:val="004A5842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63F0"/>
    <w:rsid w:val="004D6F74"/>
    <w:rsid w:val="004D794A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32CF"/>
    <w:rsid w:val="00534726"/>
    <w:rsid w:val="0053502B"/>
    <w:rsid w:val="00536EF4"/>
    <w:rsid w:val="0054076B"/>
    <w:rsid w:val="00541B08"/>
    <w:rsid w:val="005508CF"/>
    <w:rsid w:val="005537E8"/>
    <w:rsid w:val="00555660"/>
    <w:rsid w:val="00562392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953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5094"/>
    <w:rsid w:val="00655FA8"/>
    <w:rsid w:val="00660F43"/>
    <w:rsid w:val="00661B4A"/>
    <w:rsid w:val="006627D9"/>
    <w:rsid w:val="00666570"/>
    <w:rsid w:val="006712F0"/>
    <w:rsid w:val="00672D4F"/>
    <w:rsid w:val="00673326"/>
    <w:rsid w:val="00674007"/>
    <w:rsid w:val="006761C1"/>
    <w:rsid w:val="006826F1"/>
    <w:rsid w:val="00682889"/>
    <w:rsid w:val="006844CD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2EDA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4467"/>
    <w:rsid w:val="007148D5"/>
    <w:rsid w:val="007157BB"/>
    <w:rsid w:val="007165FD"/>
    <w:rsid w:val="00716CB2"/>
    <w:rsid w:val="00720901"/>
    <w:rsid w:val="00721842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3D10"/>
    <w:rsid w:val="00754266"/>
    <w:rsid w:val="007563B4"/>
    <w:rsid w:val="00756CE5"/>
    <w:rsid w:val="00760DE2"/>
    <w:rsid w:val="0076743A"/>
    <w:rsid w:val="00772940"/>
    <w:rsid w:val="00773CC9"/>
    <w:rsid w:val="007835C2"/>
    <w:rsid w:val="007857F1"/>
    <w:rsid w:val="00791937"/>
    <w:rsid w:val="00795324"/>
    <w:rsid w:val="00796611"/>
    <w:rsid w:val="00797716"/>
    <w:rsid w:val="007A1D40"/>
    <w:rsid w:val="007A2F4E"/>
    <w:rsid w:val="007A6226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1028E"/>
    <w:rsid w:val="008121C1"/>
    <w:rsid w:val="00814E2B"/>
    <w:rsid w:val="00817484"/>
    <w:rsid w:val="0082183D"/>
    <w:rsid w:val="008220A9"/>
    <w:rsid w:val="008225FE"/>
    <w:rsid w:val="00824201"/>
    <w:rsid w:val="00824E24"/>
    <w:rsid w:val="008250D0"/>
    <w:rsid w:val="0082716B"/>
    <w:rsid w:val="00827556"/>
    <w:rsid w:val="008279E3"/>
    <w:rsid w:val="00832D20"/>
    <w:rsid w:val="00837A87"/>
    <w:rsid w:val="00846654"/>
    <w:rsid w:val="00851B77"/>
    <w:rsid w:val="00852176"/>
    <w:rsid w:val="00852B38"/>
    <w:rsid w:val="00852CA0"/>
    <w:rsid w:val="008541E9"/>
    <w:rsid w:val="008564DE"/>
    <w:rsid w:val="00857D9E"/>
    <w:rsid w:val="008604B5"/>
    <w:rsid w:val="00863C43"/>
    <w:rsid w:val="0086479B"/>
    <w:rsid w:val="00864A4A"/>
    <w:rsid w:val="008668F2"/>
    <w:rsid w:val="0086788C"/>
    <w:rsid w:val="00870F18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A1EE8"/>
    <w:rsid w:val="008A255C"/>
    <w:rsid w:val="008A2ED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600F"/>
    <w:rsid w:val="00986510"/>
    <w:rsid w:val="00987D8A"/>
    <w:rsid w:val="0099076F"/>
    <w:rsid w:val="009A6B0E"/>
    <w:rsid w:val="009A7490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08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66A1"/>
    <w:rsid w:val="00A26838"/>
    <w:rsid w:val="00A273A8"/>
    <w:rsid w:val="00A303EE"/>
    <w:rsid w:val="00A322B6"/>
    <w:rsid w:val="00A33DB5"/>
    <w:rsid w:val="00A34AAC"/>
    <w:rsid w:val="00A35CDC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CDE"/>
    <w:rsid w:val="00A634A3"/>
    <w:rsid w:val="00A73F26"/>
    <w:rsid w:val="00A73F7E"/>
    <w:rsid w:val="00A75839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691"/>
    <w:rsid w:val="00AA2608"/>
    <w:rsid w:val="00AA3A97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262F"/>
    <w:rsid w:val="00AE3D23"/>
    <w:rsid w:val="00AE51CF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07ADF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1353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C62"/>
    <w:rsid w:val="00B7354B"/>
    <w:rsid w:val="00B7657A"/>
    <w:rsid w:val="00B76B1F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223"/>
    <w:rsid w:val="00BA370E"/>
    <w:rsid w:val="00BA77B1"/>
    <w:rsid w:val="00BB1593"/>
    <w:rsid w:val="00BB276F"/>
    <w:rsid w:val="00BB5CDF"/>
    <w:rsid w:val="00BD0619"/>
    <w:rsid w:val="00BD0BAA"/>
    <w:rsid w:val="00BD2A2C"/>
    <w:rsid w:val="00BD3AC0"/>
    <w:rsid w:val="00BD42E6"/>
    <w:rsid w:val="00BD7049"/>
    <w:rsid w:val="00BD7D69"/>
    <w:rsid w:val="00BE07C2"/>
    <w:rsid w:val="00BF243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1BBD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8744A"/>
    <w:rsid w:val="00C910B5"/>
    <w:rsid w:val="00C933C6"/>
    <w:rsid w:val="00C94C43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0AE1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3696"/>
    <w:rsid w:val="00D44DB9"/>
    <w:rsid w:val="00D452AE"/>
    <w:rsid w:val="00D453A0"/>
    <w:rsid w:val="00D45837"/>
    <w:rsid w:val="00D46F51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6EB"/>
    <w:rsid w:val="00E57FC4"/>
    <w:rsid w:val="00E60F7D"/>
    <w:rsid w:val="00E627BB"/>
    <w:rsid w:val="00E753B6"/>
    <w:rsid w:val="00E77981"/>
    <w:rsid w:val="00E801E2"/>
    <w:rsid w:val="00E81BA3"/>
    <w:rsid w:val="00E86799"/>
    <w:rsid w:val="00E86D9A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556F"/>
    <w:rsid w:val="00FC640A"/>
    <w:rsid w:val="00FC6662"/>
    <w:rsid w:val="00FD255F"/>
    <w:rsid w:val="00FD2CB9"/>
    <w:rsid w:val="00FD3AD3"/>
    <w:rsid w:val="00FD730C"/>
    <w:rsid w:val="00FD73C8"/>
    <w:rsid w:val="00FD7A27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D7DD9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D7DD9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C94C43"/>
    <w:pPr>
      <w:numPr>
        <w:numId w:val="36"/>
      </w:numPr>
      <w:ind w:left="403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E8679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9A6B0E"/>
    <w:rPr>
      <w:rFonts w:ascii="Arial" w:hAnsi="Arial"/>
      <w:szCs w:val="24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D7DD9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D7DD9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C94C43"/>
    <w:pPr>
      <w:numPr>
        <w:numId w:val="36"/>
      </w:numPr>
      <w:ind w:left="403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E8679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9A6B0E"/>
    <w:rPr>
      <w:rFonts w:ascii="Arial" w:hAnsi="Arial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7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glossaryDocument" Target="glossary/document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9D585F" w:rsidP="009D585F">
          <w:pPr>
            <w:pStyle w:val="DC3E6CBE31F94CDB94BEFAAF8F09914A31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9D585F" w:rsidP="009D585F">
          <w:pPr>
            <w:pStyle w:val="A6AD0C9C124B40B78EC6761C7388B36D32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9D585F" w:rsidP="009D585F">
          <w:pPr>
            <w:pStyle w:val="4181831EBFA54F0781CFBEE91856F606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9D585F" w:rsidP="009D585F">
          <w:pPr>
            <w:pStyle w:val="8243FBE77FEF4C13BCF89D54BA763EC4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9D585F" w:rsidP="009D585F">
          <w:pPr>
            <w:pStyle w:val="E3DBBFD663EE4232953BE31C8F3F3A68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9D585F" w:rsidP="009D585F">
          <w:pPr>
            <w:pStyle w:val="4BF0D913B94E4F48AD930D108AAAF1FC2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9D585F" w:rsidP="009D585F">
          <w:pPr>
            <w:pStyle w:val="4401C10303804D0280B4285B00FBFF6123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9D585F" w:rsidP="009D585F">
          <w:pPr>
            <w:pStyle w:val="324260BDBD1A40A6BBF657AC42871DEB18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9D585F" w:rsidP="009D585F">
          <w:pPr>
            <w:pStyle w:val="5B7753E157C248C48B31CB12F921537E14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9D585F" w:rsidP="009D585F">
          <w:pPr>
            <w:pStyle w:val="EDFC30D64DF542B693AF76ED695D3FA512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9D585F" w:rsidP="009D585F">
          <w:pPr>
            <w:pStyle w:val="B2759A30D8F9447692DA8BC0B175D36A10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90AB5B02C66C4E47AF492BA98952B9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8ED15D-0852-408D-AFCD-2D4462C8F98C}"/>
      </w:docPartPr>
      <w:docPartBody>
        <w:p w:rsidR="009E6FBC" w:rsidRDefault="00C475E2" w:rsidP="00C475E2">
          <w:pPr>
            <w:pStyle w:val="90AB5B02C66C4E47AF492BA98952B9AD"/>
          </w:pPr>
          <w:r w:rsidRPr="00A93FB8">
            <w:rPr>
              <w:rStyle w:val="PlaceholderText"/>
              <w:sz w:val="20"/>
              <w:szCs w:val="20"/>
            </w:rPr>
            <w:t>[Click and edit to enter description for AR1(ii) submitted evidence]</w:t>
          </w:r>
        </w:p>
      </w:docPartBody>
    </w:docPart>
    <w:docPart>
      <w:docPartPr>
        <w:name w:val="F1C01161EFD945B3A6AF128279830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9F3110-EBAF-4104-8177-D468E9D18419}"/>
      </w:docPartPr>
      <w:docPartBody>
        <w:p w:rsidR="009E6FBC" w:rsidRDefault="00C475E2" w:rsidP="00C475E2">
          <w:pPr>
            <w:pStyle w:val="F1C01161EFD945B3A6AF128279830272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F6D2BD0834F74A5480453D63AE831F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42EA5-F62A-43FB-A567-7AE2897918B6}"/>
      </w:docPartPr>
      <w:docPartBody>
        <w:p w:rsidR="009E6FBC" w:rsidRDefault="00C475E2" w:rsidP="00C475E2">
          <w:pPr>
            <w:pStyle w:val="F6D2BD0834F74A5480453D63AE831F0F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0A9B4524CDE74D61935FC98EE5FAFB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20401-3ACA-4375-9377-5A6CD8EB9987}"/>
      </w:docPartPr>
      <w:docPartBody>
        <w:p w:rsidR="00693D3C" w:rsidRDefault="00270EFF" w:rsidP="00270EFF">
          <w:pPr>
            <w:pStyle w:val="0A9B4524CDE74D61935FC98EE5FAFB41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A982E70F2F5F45AE93CADB0CBD8096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3E6C1D-9CBF-42FA-909E-6CBEF8700D2B}"/>
      </w:docPartPr>
      <w:docPartBody>
        <w:p w:rsidR="00693D3C" w:rsidRDefault="00270EFF" w:rsidP="00270EFF">
          <w:pPr>
            <w:pStyle w:val="A982E70F2F5F45AE93CADB0CBD809676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7399FD7BEEFF4CCF8267E0CEAB97F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DE83C-6268-46C4-98E4-79F4CBDCABF6}"/>
      </w:docPartPr>
      <w:docPartBody>
        <w:p w:rsidR="00693D3C" w:rsidRDefault="00270EFF" w:rsidP="00270EFF">
          <w:pPr>
            <w:pStyle w:val="7399FD7BEEFF4CCF8267E0CEAB97F3E6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63D9FD3D5E4149FF8EF3E472BD69D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B7381-D940-453D-89C4-8F37F164D8E1}"/>
      </w:docPartPr>
      <w:docPartBody>
        <w:p w:rsidR="00693D3C" w:rsidRDefault="00270EFF" w:rsidP="00270EFF">
          <w:pPr>
            <w:pStyle w:val="63D9FD3D5E4149FF8EF3E472BD69D6C1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5D6D9A84265949F8B8828DAEE605A3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C21BA4-3724-4533-8D87-906F91D8C365}"/>
      </w:docPartPr>
      <w:docPartBody>
        <w:p w:rsidR="00693D3C" w:rsidRDefault="00270EFF" w:rsidP="00270EFF">
          <w:pPr>
            <w:pStyle w:val="5D6D9A84265949F8B8828DAEE605A3FE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8DDC53C1871C4B64B604BF6FB2241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268C2C-2E78-4DB5-AF4B-7119B1E517F6}"/>
      </w:docPartPr>
      <w:docPartBody>
        <w:p w:rsidR="00693D3C" w:rsidRDefault="00270EFF" w:rsidP="00270EFF">
          <w:pPr>
            <w:pStyle w:val="8DDC53C1871C4B64B604BF6FB224103A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7B31D46A52CD4345B9FE29361A92B0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35AE7-3A60-4BFB-A320-D5E43DB36A55}"/>
      </w:docPartPr>
      <w:docPartBody>
        <w:p w:rsidR="00693D3C" w:rsidRDefault="00270EFF" w:rsidP="00270EFF">
          <w:pPr>
            <w:pStyle w:val="7B31D46A52CD4345B9FE29361A92B030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F12B48EA24A946519AD1FD9B4CF3D7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B001E-DBF1-4CDB-95DE-B9CFF1630C78}"/>
      </w:docPartPr>
      <w:docPartBody>
        <w:p w:rsidR="00693D3C" w:rsidRDefault="00270EFF" w:rsidP="00270EFF">
          <w:pPr>
            <w:pStyle w:val="F12B48EA24A946519AD1FD9B4CF3D756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38A2814BD10149B3B04C16EE77310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FB168C-C34E-47F7-BFA4-7BF718998C5A}"/>
      </w:docPartPr>
      <w:docPartBody>
        <w:p w:rsidR="00693D3C" w:rsidRDefault="00270EFF" w:rsidP="00270EFF">
          <w:pPr>
            <w:pStyle w:val="38A2814BD10149B3B04C16EE77310EDC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5B609889E46B447AB4D200C0373A8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1A358B-0D26-4C30-AD40-FB3FAEC6F996}"/>
      </w:docPartPr>
      <w:docPartBody>
        <w:p w:rsidR="00693D3C" w:rsidRDefault="00270EFF" w:rsidP="00270EFF">
          <w:pPr>
            <w:pStyle w:val="5B609889E46B447AB4D200C0373A8A0C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2384D8C6AD2249DF9BC2D9F52674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918BDD-4C70-4BFA-BCBC-265BA8495DC6}"/>
      </w:docPartPr>
      <w:docPartBody>
        <w:p w:rsidR="00693D3C" w:rsidRDefault="00270EFF" w:rsidP="00270EFF">
          <w:pPr>
            <w:pStyle w:val="2384D8C6AD2249DF9BC2D9F52674D8DF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5062F73C82FF46DD9542213B6EB43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9F120B-844B-4295-B12C-C4E7FBDC9A9F}"/>
      </w:docPartPr>
      <w:docPartBody>
        <w:p w:rsidR="00693D3C" w:rsidRDefault="00270EFF" w:rsidP="00270EFF">
          <w:pPr>
            <w:pStyle w:val="5062F73C82FF46DD9542213B6EB43B28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C40AF16A7EB645A1A19DFEA7FB58C6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2DD7B1-EDDA-407F-A614-1188C5D9D6F0}"/>
      </w:docPartPr>
      <w:docPartBody>
        <w:p w:rsidR="00693D3C" w:rsidRDefault="00270EFF" w:rsidP="00270EFF">
          <w:pPr>
            <w:pStyle w:val="C40AF16A7EB645A1A19DFEA7FB58C6F3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D7CD1A71445B4D608A40A08B598E15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D6020-C88C-4E11-9F97-BAD52BEB36DD}"/>
      </w:docPartPr>
      <w:docPartBody>
        <w:p w:rsidR="00693D3C" w:rsidRDefault="00270EFF" w:rsidP="00270EFF">
          <w:pPr>
            <w:pStyle w:val="D7CD1A71445B4D608A40A08B598E15DF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812A5F6EBFCC40C9A10ABB423515C8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9BAD7-2066-48AB-8E3D-20B06DB0EEE6}"/>
      </w:docPartPr>
      <w:docPartBody>
        <w:p w:rsidR="00693D3C" w:rsidRDefault="00270EFF" w:rsidP="00270EFF">
          <w:pPr>
            <w:pStyle w:val="812A5F6EBFCC40C9A10ABB423515C835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765F4AF7C37543ECBBB6A6E90E41B0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E9FDC-29BB-4E76-9257-C31C7397EE2B}"/>
      </w:docPartPr>
      <w:docPartBody>
        <w:p w:rsidR="00693D3C" w:rsidRDefault="00270EFF" w:rsidP="00270EFF">
          <w:pPr>
            <w:pStyle w:val="765F4AF7C37543ECBBB6A6E90E41B083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ED167FC502F64C7581C27BED750067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DAB01-3935-4AA1-BBB3-BD6307FF1594}"/>
      </w:docPartPr>
      <w:docPartBody>
        <w:p w:rsidR="00693D3C" w:rsidRDefault="00270EFF" w:rsidP="00270EFF">
          <w:pPr>
            <w:pStyle w:val="ED167FC502F64C7581C27BED75006768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544D08B200444712B3843FA16DD0F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401738-D69F-4EAF-A0C2-085CE93D4A2A}"/>
      </w:docPartPr>
      <w:docPartBody>
        <w:p w:rsidR="00693D3C" w:rsidRDefault="00270EFF" w:rsidP="00270EFF">
          <w:pPr>
            <w:pStyle w:val="544D08B200444712B3843FA16DD0FA9F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53FF345A04A44636B23CC4FF8730CB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5DCF8A-882F-4093-A178-91C4E85635F7}"/>
      </w:docPartPr>
      <w:docPartBody>
        <w:p w:rsidR="00693D3C" w:rsidRDefault="00270EFF" w:rsidP="00270EFF">
          <w:pPr>
            <w:pStyle w:val="53FF345A04A44636B23CC4FF8730CB3F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15BB8E4181544628A5EB2AD9418B3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93D78-222B-4620-83C6-58A3ABDAED1D}"/>
      </w:docPartPr>
      <w:docPartBody>
        <w:p w:rsidR="00693D3C" w:rsidRDefault="00270EFF" w:rsidP="00270EFF">
          <w:pPr>
            <w:pStyle w:val="15BB8E4181544628A5EB2AD9418B3B95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28B5C2F5EBEC42D5AD26C3C069B0B1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AF2F6-1D38-4221-BBCB-A5CE3F34F146}"/>
      </w:docPartPr>
      <w:docPartBody>
        <w:p w:rsidR="00693D3C" w:rsidRDefault="00270EFF" w:rsidP="00270EFF">
          <w:pPr>
            <w:pStyle w:val="28B5C2F5EBEC42D5AD26C3C069B0B1DB"/>
          </w:pPr>
          <w:r>
            <w:rPr>
              <w:rStyle w:val="PlaceholderText"/>
              <w:szCs w:val="20"/>
            </w:rPr>
            <w:t>[Name]</w:t>
          </w:r>
        </w:p>
      </w:docPartBody>
    </w:docPart>
    <w:docPart>
      <w:docPartPr>
        <w:name w:val="89DE6C3CAF5C45B49CD67077A3017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379BF-01ED-4C15-8BFA-C8CC7A15D444}"/>
      </w:docPartPr>
      <w:docPartBody>
        <w:p w:rsidR="00693D3C" w:rsidRDefault="00270EFF" w:rsidP="00270EFF">
          <w:pPr>
            <w:pStyle w:val="89DE6C3CAF5C45B49CD67077A3017057"/>
          </w:pPr>
          <w:r>
            <w:rPr>
              <w:rStyle w:val="PlaceholderText"/>
              <w:szCs w:val="20"/>
            </w:rPr>
            <w:t>[Title]</w:t>
          </w:r>
        </w:p>
      </w:docPartBody>
    </w:docPart>
    <w:docPart>
      <w:docPartPr>
        <w:name w:val="82B7730DF60A4C9E8A854BCC0DC76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8472F-A3D2-484A-AB84-9A0FCDE47C29}"/>
      </w:docPartPr>
      <w:docPartBody>
        <w:p w:rsidR="00693D3C" w:rsidRDefault="00270EFF" w:rsidP="00270EFF">
          <w:pPr>
            <w:pStyle w:val="82B7730DF60A4C9E8A854BCC0DC76299"/>
          </w:pPr>
          <w:r>
            <w:rPr>
              <w:rStyle w:val="PlaceholderText"/>
              <w:szCs w:val="20"/>
            </w:rPr>
            <w:t>[Phone]</w:t>
          </w:r>
        </w:p>
      </w:docPartBody>
    </w:docPart>
    <w:docPart>
      <w:docPartPr>
        <w:name w:val="EC571B4631C1430A840CDD9385146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082FC-8BE4-48A8-BD33-6D9150490227}"/>
      </w:docPartPr>
      <w:docPartBody>
        <w:p w:rsidR="00693D3C" w:rsidRDefault="00270EFF" w:rsidP="00270EFF">
          <w:pPr>
            <w:pStyle w:val="EC571B4631C1430A840CDD93851461BE"/>
          </w:pPr>
          <w:r>
            <w:rPr>
              <w:rStyle w:val="PlaceholderText"/>
              <w:szCs w:val="20"/>
            </w:rPr>
            <w:t>[Email]</w:t>
          </w:r>
        </w:p>
      </w:docPartBody>
    </w:docPart>
    <w:docPart>
      <w:docPartPr>
        <w:name w:val="49E906879F42425B83389F9AB91EB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C0E5E7-2C2A-4296-8C68-ACFB9719BEAC}"/>
      </w:docPartPr>
      <w:docPartBody>
        <w:p w:rsidR="00E30948" w:rsidRDefault="00693D3C" w:rsidP="00693D3C">
          <w:pPr>
            <w:pStyle w:val="49E906879F42425B83389F9AB91EBF78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AR1(i)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7087E9B1ABFD4830B5C96097F28AF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DDD26-FF3C-4A68-84E9-1821CCE89787}"/>
      </w:docPartPr>
      <w:docPartBody>
        <w:p w:rsidR="00E30948" w:rsidRDefault="00693D3C" w:rsidP="00693D3C">
          <w:pPr>
            <w:pStyle w:val="7087E9B1ABFD4830B5C96097F28AFEBB"/>
          </w:pPr>
          <w:r>
            <w:rPr>
              <w:rStyle w:val="PlaceholderText"/>
              <w:sz w:val="20"/>
              <w:szCs w:val="20"/>
            </w:rPr>
            <w:t>[Click and edit to e</w:t>
          </w:r>
          <w:r w:rsidRPr="00A93FB8">
            <w:rPr>
              <w:rStyle w:val="PlaceholderText"/>
              <w:sz w:val="20"/>
              <w:szCs w:val="20"/>
            </w:rPr>
            <w:t>mbed file or link to evidence]</w:t>
          </w:r>
        </w:p>
      </w:docPartBody>
    </w:docPart>
    <w:docPart>
      <w:docPartPr>
        <w:name w:val="9059559BFE4C4478AD723BDE2C8D3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95B08-5B86-4768-98B0-4073DF192125}"/>
      </w:docPartPr>
      <w:docPartBody>
        <w:p w:rsidR="00E30948" w:rsidRDefault="00693D3C" w:rsidP="00693D3C">
          <w:pPr>
            <w:pStyle w:val="9059559BFE4C4478AD723BDE2C8D3E9F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A60D8"/>
    <w:rsid w:val="001B686E"/>
    <w:rsid w:val="001E7754"/>
    <w:rsid w:val="0023446D"/>
    <w:rsid w:val="00270EFF"/>
    <w:rsid w:val="004A4FCE"/>
    <w:rsid w:val="004F26E9"/>
    <w:rsid w:val="00567838"/>
    <w:rsid w:val="005C02F0"/>
    <w:rsid w:val="00693D3C"/>
    <w:rsid w:val="007045D9"/>
    <w:rsid w:val="00727C6A"/>
    <w:rsid w:val="00760C8E"/>
    <w:rsid w:val="00773FBC"/>
    <w:rsid w:val="008415AB"/>
    <w:rsid w:val="00896055"/>
    <w:rsid w:val="008F57E8"/>
    <w:rsid w:val="00946296"/>
    <w:rsid w:val="0097183F"/>
    <w:rsid w:val="009D585F"/>
    <w:rsid w:val="009E6FBC"/>
    <w:rsid w:val="00A07ECA"/>
    <w:rsid w:val="00A4682B"/>
    <w:rsid w:val="00A957A1"/>
    <w:rsid w:val="00C475E2"/>
    <w:rsid w:val="00D37362"/>
    <w:rsid w:val="00E30948"/>
    <w:rsid w:val="00EA50B2"/>
    <w:rsid w:val="00EB7D90"/>
    <w:rsid w:val="00FC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693D3C"/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D1288B848064097B0787A39F90C4284">
    <w:name w:val="5D1288B848064097B0787A39F90C4284"/>
    <w:rsid w:val="009D585F"/>
  </w:style>
  <w:style w:type="paragraph" w:customStyle="1" w:styleId="A66F3CAD0BBA40D1A7EAE6D7E602B49A">
    <w:name w:val="A66F3CAD0BBA40D1A7EAE6D7E602B49A"/>
    <w:rsid w:val="009D585F"/>
  </w:style>
  <w:style w:type="paragraph" w:customStyle="1" w:styleId="2E2891E9494A431BAD241C5587CDA896">
    <w:name w:val="2E2891E9494A431BAD241C5587CDA896"/>
    <w:rsid w:val="009D585F"/>
  </w:style>
  <w:style w:type="paragraph" w:customStyle="1" w:styleId="1B02D37616E64ED3B1790E137E4145C3">
    <w:name w:val="1B02D37616E64ED3B1790E137E4145C3"/>
    <w:rsid w:val="009D585F"/>
  </w:style>
  <w:style w:type="paragraph" w:customStyle="1" w:styleId="9AB66801E125416E8EE76D91422417FB">
    <w:name w:val="9AB66801E125416E8EE76D91422417FB"/>
    <w:rsid w:val="009D585F"/>
  </w:style>
  <w:style w:type="paragraph" w:customStyle="1" w:styleId="67B7849176B143B0B9401B9AB90E15CB">
    <w:name w:val="67B7849176B143B0B9401B9AB90E15CB"/>
    <w:rsid w:val="009D585F"/>
  </w:style>
  <w:style w:type="paragraph" w:customStyle="1" w:styleId="4401C10303804D0280B4285B00FBFF6123">
    <w:name w:val="4401C10303804D0280B4285B00FBFF6123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1288B848064097B0787A39F90C42841">
    <w:name w:val="5D1288B848064097B0787A39F90C4284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6F3CAD0BBA40D1A7EAE6D7E602B49A1">
    <w:name w:val="A66F3CAD0BBA40D1A7EAE6D7E602B49A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2891E9494A431BAD241C5587CDA8961">
    <w:name w:val="2E2891E9494A431BAD241C5587CDA896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02D37616E64ED3B1790E137E4145C31">
    <w:name w:val="1B02D37616E64ED3B1790E137E4145C3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B66801E125416E8EE76D91422417FB1">
    <w:name w:val="9AB66801E125416E8EE76D91422417FB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B7849176B143B0B9401B9AB90E15CB1">
    <w:name w:val="67B7849176B143B0B9401B9AB90E15CB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D34161DD44937A40F54723F237320">
    <w:name w:val="C09D34161DD44937A40F54723F237320"/>
    <w:rsid w:val="00C475E2"/>
  </w:style>
  <w:style w:type="paragraph" w:customStyle="1" w:styleId="43E9D681317A4709A1AA488582A87C6B">
    <w:name w:val="43E9D681317A4709A1AA488582A87C6B"/>
    <w:rsid w:val="00C475E2"/>
  </w:style>
  <w:style w:type="paragraph" w:customStyle="1" w:styleId="501BF96819A74002A0CAF1CB974F52B7">
    <w:name w:val="501BF96819A74002A0CAF1CB974F52B7"/>
    <w:rsid w:val="00C475E2"/>
  </w:style>
  <w:style w:type="paragraph" w:customStyle="1" w:styleId="90AB5B02C66C4E47AF492BA98952B9AD">
    <w:name w:val="90AB5B02C66C4E47AF492BA98952B9AD"/>
    <w:rsid w:val="00C475E2"/>
  </w:style>
  <w:style w:type="paragraph" w:customStyle="1" w:styleId="F1C01161EFD945B3A6AF128279830272">
    <w:name w:val="F1C01161EFD945B3A6AF128279830272"/>
    <w:rsid w:val="00C475E2"/>
  </w:style>
  <w:style w:type="paragraph" w:customStyle="1" w:styleId="F6D2BD0834F74A5480453D63AE831F0F">
    <w:name w:val="F6D2BD0834F74A5480453D63AE831F0F"/>
    <w:rsid w:val="00C475E2"/>
  </w:style>
  <w:style w:type="paragraph" w:customStyle="1" w:styleId="7BEBDCD37D584B51AB10740F37863580">
    <w:name w:val="7BEBDCD37D584B51AB10740F37863580"/>
    <w:rsid w:val="00C475E2"/>
  </w:style>
  <w:style w:type="paragraph" w:customStyle="1" w:styleId="695FC6F7D5F5420B90BD724C33E2CBDE">
    <w:name w:val="695FC6F7D5F5420B90BD724C33E2CBDE"/>
    <w:rsid w:val="00C475E2"/>
  </w:style>
  <w:style w:type="paragraph" w:customStyle="1" w:styleId="3F9992851E404585BD4D7A844798A1F2">
    <w:name w:val="3F9992851E404585BD4D7A844798A1F2"/>
    <w:rsid w:val="00C475E2"/>
  </w:style>
  <w:style w:type="paragraph" w:customStyle="1" w:styleId="0A9B4524CDE74D61935FC98EE5FAFB41">
    <w:name w:val="0A9B4524CDE74D61935FC98EE5FAFB41"/>
    <w:rsid w:val="00270EFF"/>
  </w:style>
  <w:style w:type="paragraph" w:customStyle="1" w:styleId="A982E70F2F5F45AE93CADB0CBD809676">
    <w:name w:val="A982E70F2F5F45AE93CADB0CBD809676"/>
    <w:rsid w:val="00270EFF"/>
  </w:style>
  <w:style w:type="paragraph" w:customStyle="1" w:styleId="7399FD7BEEFF4CCF8267E0CEAB97F3E6">
    <w:name w:val="7399FD7BEEFF4CCF8267E0CEAB97F3E6"/>
    <w:rsid w:val="00270EFF"/>
  </w:style>
  <w:style w:type="paragraph" w:customStyle="1" w:styleId="63D9FD3D5E4149FF8EF3E472BD69D6C1">
    <w:name w:val="63D9FD3D5E4149FF8EF3E472BD69D6C1"/>
    <w:rsid w:val="00270EFF"/>
  </w:style>
  <w:style w:type="paragraph" w:customStyle="1" w:styleId="5D6D9A84265949F8B8828DAEE605A3FE">
    <w:name w:val="5D6D9A84265949F8B8828DAEE605A3FE"/>
    <w:rsid w:val="00270EFF"/>
  </w:style>
  <w:style w:type="paragraph" w:customStyle="1" w:styleId="8DDC53C1871C4B64B604BF6FB224103A">
    <w:name w:val="8DDC53C1871C4B64B604BF6FB224103A"/>
    <w:rsid w:val="00270EFF"/>
  </w:style>
  <w:style w:type="paragraph" w:customStyle="1" w:styleId="7B31D46A52CD4345B9FE29361A92B030">
    <w:name w:val="7B31D46A52CD4345B9FE29361A92B030"/>
    <w:rsid w:val="00270EFF"/>
  </w:style>
  <w:style w:type="paragraph" w:customStyle="1" w:styleId="F12B48EA24A946519AD1FD9B4CF3D756">
    <w:name w:val="F12B48EA24A946519AD1FD9B4CF3D756"/>
    <w:rsid w:val="00270EFF"/>
  </w:style>
  <w:style w:type="paragraph" w:customStyle="1" w:styleId="38A2814BD10149B3B04C16EE77310EDC">
    <w:name w:val="38A2814BD10149B3B04C16EE77310EDC"/>
    <w:rsid w:val="00270EFF"/>
  </w:style>
  <w:style w:type="paragraph" w:customStyle="1" w:styleId="5B609889E46B447AB4D200C0373A8A0C">
    <w:name w:val="5B609889E46B447AB4D200C0373A8A0C"/>
    <w:rsid w:val="00270EFF"/>
  </w:style>
  <w:style w:type="paragraph" w:customStyle="1" w:styleId="2384D8C6AD2249DF9BC2D9F52674D8DF">
    <w:name w:val="2384D8C6AD2249DF9BC2D9F52674D8DF"/>
    <w:rsid w:val="00270EFF"/>
  </w:style>
  <w:style w:type="paragraph" w:customStyle="1" w:styleId="5062F73C82FF46DD9542213B6EB43B28">
    <w:name w:val="5062F73C82FF46DD9542213B6EB43B28"/>
    <w:rsid w:val="00270EFF"/>
  </w:style>
  <w:style w:type="paragraph" w:customStyle="1" w:styleId="C40AF16A7EB645A1A19DFEA7FB58C6F3">
    <w:name w:val="C40AF16A7EB645A1A19DFEA7FB58C6F3"/>
    <w:rsid w:val="00270EFF"/>
  </w:style>
  <w:style w:type="paragraph" w:customStyle="1" w:styleId="D7CD1A71445B4D608A40A08B598E15DF">
    <w:name w:val="D7CD1A71445B4D608A40A08B598E15DF"/>
    <w:rsid w:val="00270EFF"/>
  </w:style>
  <w:style w:type="paragraph" w:customStyle="1" w:styleId="812A5F6EBFCC40C9A10ABB423515C835">
    <w:name w:val="812A5F6EBFCC40C9A10ABB423515C835"/>
    <w:rsid w:val="00270EFF"/>
  </w:style>
  <w:style w:type="paragraph" w:customStyle="1" w:styleId="765F4AF7C37543ECBBB6A6E90E41B083">
    <w:name w:val="765F4AF7C37543ECBBB6A6E90E41B083"/>
    <w:rsid w:val="00270EFF"/>
  </w:style>
  <w:style w:type="paragraph" w:customStyle="1" w:styleId="ED167FC502F64C7581C27BED75006768">
    <w:name w:val="ED167FC502F64C7581C27BED75006768"/>
    <w:rsid w:val="00270EFF"/>
  </w:style>
  <w:style w:type="paragraph" w:customStyle="1" w:styleId="544D08B200444712B3843FA16DD0FA9F">
    <w:name w:val="544D08B200444712B3843FA16DD0FA9F"/>
    <w:rsid w:val="00270EFF"/>
  </w:style>
  <w:style w:type="paragraph" w:customStyle="1" w:styleId="53FF345A04A44636B23CC4FF8730CB3F">
    <w:name w:val="53FF345A04A44636B23CC4FF8730CB3F"/>
    <w:rsid w:val="00270EFF"/>
  </w:style>
  <w:style w:type="paragraph" w:customStyle="1" w:styleId="15BB8E4181544628A5EB2AD9418B3B95">
    <w:name w:val="15BB8E4181544628A5EB2AD9418B3B95"/>
    <w:rsid w:val="00270EFF"/>
  </w:style>
  <w:style w:type="paragraph" w:customStyle="1" w:styleId="28B5C2F5EBEC42D5AD26C3C069B0B1DB">
    <w:name w:val="28B5C2F5EBEC42D5AD26C3C069B0B1DB"/>
    <w:rsid w:val="00270EFF"/>
  </w:style>
  <w:style w:type="paragraph" w:customStyle="1" w:styleId="89DE6C3CAF5C45B49CD67077A3017057">
    <w:name w:val="89DE6C3CAF5C45B49CD67077A3017057"/>
    <w:rsid w:val="00270EFF"/>
  </w:style>
  <w:style w:type="paragraph" w:customStyle="1" w:styleId="82B7730DF60A4C9E8A854BCC0DC76299">
    <w:name w:val="82B7730DF60A4C9E8A854BCC0DC76299"/>
    <w:rsid w:val="00270EFF"/>
  </w:style>
  <w:style w:type="paragraph" w:customStyle="1" w:styleId="EC571B4631C1430A840CDD93851461BE">
    <w:name w:val="EC571B4631C1430A840CDD93851461BE"/>
    <w:rsid w:val="00270EFF"/>
  </w:style>
  <w:style w:type="paragraph" w:customStyle="1" w:styleId="211658341152422C9FE6FBCC4AFA94F9">
    <w:name w:val="211658341152422C9FE6FBCC4AFA94F9"/>
    <w:rsid w:val="00693D3C"/>
  </w:style>
  <w:style w:type="paragraph" w:customStyle="1" w:styleId="ED6471BEC7B44ACDA20D51831186AD31">
    <w:name w:val="ED6471BEC7B44ACDA20D51831186AD31"/>
    <w:rsid w:val="00693D3C"/>
  </w:style>
  <w:style w:type="paragraph" w:customStyle="1" w:styleId="BF5332D814504FAFADFC036A0C9332DC">
    <w:name w:val="BF5332D814504FAFADFC036A0C9332DC"/>
    <w:rsid w:val="00693D3C"/>
  </w:style>
  <w:style w:type="paragraph" w:customStyle="1" w:styleId="63B80C08D7664B1CA4F0B3E9D26E89E2">
    <w:name w:val="63B80C08D7664B1CA4F0B3E9D26E89E2"/>
    <w:rsid w:val="00693D3C"/>
  </w:style>
  <w:style w:type="paragraph" w:customStyle="1" w:styleId="892EB0AC209943C5824D2A352E483413">
    <w:name w:val="892EB0AC209943C5824D2A352E483413"/>
    <w:rsid w:val="00693D3C"/>
  </w:style>
  <w:style w:type="paragraph" w:customStyle="1" w:styleId="67DC90C2D3C94CE6B470FB894AB72D6E">
    <w:name w:val="67DC90C2D3C94CE6B470FB894AB72D6E"/>
    <w:rsid w:val="00693D3C"/>
  </w:style>
  <w:style w:type="paragraph" w:customStyle="1" w:styleId="593E7629F8F344D1B8BEE71102276A5E">
    <w:name w:val="593E7629F8F344D1B8BEE71102276A5E"/>
    <w:rsid w:val="00693D3C"/>
  </w:style>
  <w:style w:type="paragraph" w:customStyle="1" w:styleId="5F8D98A413C545DA880E832DD951AB38">
    <w:name w:val="5F8D98A413C545DA880E832DD951AB38"/>
    <w:rsid w:val="00693D3C"/>
  </w:style>
  <w:style w:type="paragraph" w:customStyle="1" w:styleId="93840C8043CD455592188C0F83AAF5AF">
    <w:name w:val="93840C8043CD455592188C0F83AAF5AF"/>
    <w:rsid w:val="00693D3C"/>
  </w:style>
  <w:style w:type="paragraph" w:customStyle="1" w:styleId="49E906879F42425B83389F9AB91EBF78">
    <w:name w:val="49E906879F42425B83389F9AB91EBF78"/>
    <w:rsid w:val="00693D3C"/>
  </w:style>
  <w:style w:type="paragraph" w:customStyle="1" w:styleId="7087E9B1ABFD4830B5C96097F28AFEBB">
    <w:name w:val="7087E9B1ABFD4830B5C96097F28AFEBB"/>
    <w:rsid w:val="00693D3C"/>
  </w:style>
  <w:style w:type="paragraph" w:customStyle="1" w:styleId="9059559BFE4C4478AD723BDE2C8D3E9F">
    <w:name w:val="9059559BFE4C4478AD723BDE2C8D3E9F"/>
    <w:rsid w:val="00693D3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693D3C"/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D1288B848064097B0787A39F90C4284">
    <w:name w:val="5D1288B848064097B0787A39F90C4284"/>
    <w:rsid w:val="009D585F"/>
  </w:style>
  <w:style w:type="paragraph" w:customStyle="1" w:styleId="A66F3CAD0BBA40D1A7EAE6D7E602B49A">
    <w:name w:val="A66F3CAD0BBA40D1A7EAE6D7E602B49A"/>
    <w:rsid w:val="009D585F"/>
  </w:style>
  <w:style w:type="paragraph" w:customStyle="1" w:styleId="2E2891E9494A431BAD241C5587CDA896">
    <w:name w:val="2E2891E9494A431BAD241C5587CDA896"/>
    <w:rsid w:val="009D585F"/>
  </w:style>
  <w:style w:type="paragraph" w:customStyle="1" w:styleId="1B02D37616E64ED3B1790E137E4145C3">
    <w:name w:val="1B02D37616E64ED3B1790E137E4145C3"/>
    <w:rsid w:val="009D585F"/>
  </w:style>
  <w:style w:type="paragraph" w:customStyle="1" w:styleId="9AB66801E125416E8EE76D91422417FB">
    <w:name w:val="9AB66801E125416E8EE76D91422417FB"/>
    <w:rsid w:val="009D585F"/>
  </w:style>
  <w:style w:type="paragraph" w:customStyle="1" w:styleId="67B7849176B143B0B9401B9AB90E15CB">
    <w:name w:val="67B7849176B143B0B9401B9AB90E15CB"/>
    <w:rsid w:val="009D585F"/>
  </w:style>
  <w:style w:type="paragraph" w:customStyle="1" w:styleId="4401C10303804D0280B4285B00FBFF6123">
    <w:name w:val="4401C10303804D0280B4285B00FBFF6123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9D58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D1288B848064097B0787A39F90C42841">
    <w:name w:val="5D1288B848064097B0787A39F90C4284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6F3CAD0BBA40D1A7EAE6D7E602B49A1">
    <w:name w:val="A66F3CAD0BBA40D1A7EAE6D7E602B49A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2891E9494A431BAD241C5587CDA8961">
    <w:name w:val="2E2891E9494A431BAD241C5587CDA896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02D37616E64ED3B1790E137E4145C31">
    <w:name w:val="1B02D37616E64ED3B1790E137E4145C3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B66801E125416E8EE76D91422417FB1">
    <w:name w:val="9AB66801E125416E8EE76D91422417FB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B7849176B143B0B9401B9AB90E15CB1">
    <w:name w:val="67B7849176B143B0B9401B9AB90E15CB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9D58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D34161DD44937A40F54723F237320">
    <w:name w:val="C09D34161DD44937A40F54723F237320"/>
    <w:rsid w:val="00C475E2"/>
  </w:style>
  <w:style w:type="paragraph" w:customStyle="1" w:styleId="43E9D681317A4709A1AA488582A87C6B">
    <w:name w:val="43E9D681317A4709A1AA488582A87C6B"/>
    <w:rsid w:val="00C475E2"/>
  </w:style>
  <w:style w:type="paragraph" w:customStyle="1" w:styleId="501BF96819A74002A0CAF1CB974F52B7">
    <w:name w:val="501BF96819A74002A0CAF1CB974F52B7"/>
    <w:rsid w:val="00C475E2"/>
  </w:style>
  <w:style w:type="paragraph" w:customStyle="1" w:styleId="90AB5B02C66C4E47AF492BA98952B9AD">
    <w:name w:val="90AB5B02C66C4E47AF492BA98952B9AD"/>
    <w:rsid w:val="00C475E2"/>
  </w:style>
  <w:style w:type="paragraph" w:customStyle="1" w:styleId="F1C01161EFD945B3A6AF128279830272">
    <w:name w:val="F1C01161EFD945B3A6AF128279830272"/>
    <w:rsid w:val="00C475E2"/>
  </w:style>
  <w:style w:type="paragraph" w:customStyle="1" w:styleId="F6D2BD0834F74A5480453D63AE831F0F">
    <w:name w:val="F6D2BD0834F74A5480453D63AE831F0F"/>
    <w:rsid w:val="00C475E2"/>
  </w:style>
  <w:style w:type="paragraph" w:customStyle="1" w:styleId="7BEBDCD37D584B51AB10740F37863580">
    <w:name w:val="7BEBDCD37D584B51AB10740F37863580"/>
    <w:rsid w:val="00C475E2"/>
  </w:style>
  <w:style w:type="paragraph" w:customStyle="1" w:styleId="695FC6F7D5F5420B90BD724C33E2CBDE">
    <w:name w:val="695FC6F7D5F5420B90BD724C33E2CBDE"/>
    <w:rsid w:val="00C475E2"/>
  </w:style>
  <w:style w:type="paragraph" w:customStyle="1" w:styleId="3F9992851E404585BD4D7A844798A1F2">
    <w:name w:val="3F9992851E404585BD4D7A844798A1F2"/>
    <w:rsid w:val="00C475E2"/>
  </w:style>
  <w:style w:type="paragraph" w:customStyle="1" w:styleId="0A9B4524CDE74D61935FC98EE5FAFB41">
    <w:name w:val="0A9B4524CDE74D61935FC98EE5FAFB41"/>
    <w:rsid w:val="00270EFF"/>
  </w:style>
  <w:style w:type="paragraph" w:customStyle="1" w:styleId="A982E70F2F5F45AE93CADB0CBD809676">
    <w:name w:val="A982E70F2F5F45AE93CADB0CBD809676"/>
    <w:rsid w:val="00270EFF"/>
  </w:style>
  <w:style w:type="paragraph" w:customStyle="1" w:styleId="7399FD7BEEFF4CCF8267E0CEAB97F3E6">
    <w:name w:val="7399FD7BEEFF4CCF8267E0CEAB97F3E6"/>
    <w:rsid w:val="00270EFF"/>
  </w:style>
  <w:style w:type="paragraph" w:customStyle="1" w:styleId="63D9FD3D5E4149FF8EF3E472BD69D6C1">
    <w:name w:val="63D9FD3D5E4149FF8EF3E472BD69D6C1"/>
    <w:rsid w:val="00270EFF"/>
  </w:style>
  <w:style w:type="paragraph" w:customStyle="1" w:styleId="5D6D9A84265949F8B8828DAEE605A3FE">
    <w:name w:val="5D6D9A84265949F8B8828DAEE605A3FE"/>
    <w:rsid w:val="00270EFF"/>
  </w:style>
  <w:style w:type="paragraph" w:customStyle="1" w:styleId="8DDC53C1871C4B64B604BF6FB224103A">
    <w:name w:val="8DDC53C1871C4B64B604BF6FB224103A"/>
    <w:rsid w:val="00270EFF"/>
  </w:style>
  <w:style w:type="paragraph" w:customStyle="1" w:styleId="7B31D46A52CD4345B9FE29361A92B030">
    <w:name w:val="7B31D46A52CD4345B9FE29361A92B030"/>
    <w:rsid w:val="00270EFF"/>
  </w:style>
  <w:style w:type="paragraph" w:customStyle="1" w:styleId="F12B48EA24A946519AD1FD9B4CF3D756">
    <w:name w:val="F12B48EA24A946519AD1FD9B4CF3D756"/>
    <w:rsid w:val="00270EFF"/>
  </w:style>
  <w:style w:type="paragraph" w:customStyle="1" w:styleId="38A2814BD10149B3B04C16EE77310EDC">
    <w:name w:val="38A2814BD10149B3B04C16EE77310EDC"/>
    <w:rsid w:val="00270EFF"/>
  </w:style>
  <w:style w:type="paragraph" w:customStyle="1" w:styleId="5B609889E46B447AB4D200C0373A8A0C">
    <w:name w:val="5B609889E46B447AB4D200C0373A8A0C"/>
    <w:rsid w:val="00270EFF"/>
  </w:style>
  <w:style w:type="paragraph" w:customStyle="1" w:styleId="2384D8C6AD2249DF9BC2D9F52674D8DF">
    <w:name w:val="2384D8C6AD2249DF9BC2D9F52674D8DF"/>
    <w:rsid w:val="00270EFF"/>
  </w:style>
  <w:style w:type="paragraph" w:customStyle="1" w:styleId="5062F73C82FF46DD9542213B6EB43B28">
    <w:name w:val="5062F73C82FF46DD9542213B6EB43B28"/>
    <w:rsid w:val="00270EFF"/>
  </w:style>
  <w:style w:type="paragraph" w:customStyle="1" w:styleId="C40AF16A7EB645A1A19DFEA7FB58C6F3">
    <w:name w:val="C40AF16A7EB645A1A19DFEA7FB58C6F3"/>
    <w:rsid w:val="00270EFF"/>
  </w:style>
  <w:style w:type="paragraph" w:customStyle="1" w:styleId="D7CD1A71445B4D608A40A08B598E15DF">
    <w:name w:val="D7CD1A71445B4D608A40A08B598E15DF"/>
    <w:rsid w:val="00270EFF"/>
  </w:style>
  <w:style w:type="paragraph" w:customStyle="1" w:styleId="812A5F6EBFCC40C9A10ABB423515C835">
    <w:name w:val="812A5F6EBFCC40C9A10ABB423515C835"/>
    <w:rsid w:val="00270EFF"/>
  </w:style>
  <w:style w:type="paragraph" w:customStyle="1" w:styleId="765F4AF7C37543ECBBB6A6E90E41B083">
    <w:name w:val="765F4AF7C37543ECBBB6A6E90E41B083"/>
    <w:rsid w:val="00270EFF"/>
  </w:style>
  <w:style w:type="paragraph" w:customStyle="1" w:styleId="ED167FC502F64C7581C27BED75006768">
    <w:name w:val="ED167FC502F64C7581C27BED75006768"/>
    <w:rsid w:val="00270EFF"/>
  </w:style>
  <w:style w:type="paragraph" w:customStyle="1" w:styleId="544D08B200444712B3843FA16DD0FA9F">
    <w:name w:val="544D08B200444712B3843FA16DD0FA9F"/>
    <w:rsid w:val="00270EFF"/>
  </w:style>
  <w:style w:type="paragraph" w:customStyle="1" w:styleId="53FF345A04A44636B23CC4FF8730CB3F">
    <w:name w:val="53FF345A04A44636B23CC4FF8730CB3F"/>
    <w:rsid w:val="00270EFF"/>
  </w:style>
  <w:style w:type="paragraph" w:customStyle="1" w:styleId="15BB8E4181544628A5EB2AD9418B3B95">
    <w:name w:val="15BB8E4181544628A5EB2AD9418B3B95"/>
    <w:rsid w:val="00270EFF"/>
  </w:style>
  <w:style w:type="paragraph" w:customStyle="1" w:styleId="28B5C2F5EBEC42D5AD26C3C069B0B1DB">
    <w:name w:val="28B5C2F5EBEC42D5AD26C3C069B0B1DB"/>
    <w:rsid w:val="00270EFF"/>
  </w:style>
  <w:style w:type="paragraph" w:customStyle="1" w:styleId="89DE6C3CAF5C45B49CD67077A3017057">
    <w:name w:val="89DE6C3CAF5C45B49CD67077A3017057"/>
    <w:rsid w:val="00270EFF"/>
  </w:style>
  <w:style w:type="paragraph" w:customStyle="1" w:styleId="82B7730DF60A4C9E8A854BCC0DC76299">
    <w:name w:val="82B7730DF60A4C9E8A854BCC0DC76299"/>
    <w:rsid w:val="00270EFF"/>
  </w:style>
  <w:style w:type="paragraph" w:customStyle="1" w:styleId="EC571B4631C1430A840CDD93851461BE">
    <w:name w:val="EC571B4631C1430A840CDD93851461BE"/>
    <w:rsid w:val="00270EFF"/>
  </w:style>
  <w:style w:type="paragraph" w:customStyle="1" w:styleId="211658341152422C9FE6FBCC4AFA94F9">
    <w:name w:val="211658341152422C9FE6FBCC4AFA94F9"/>
    <w:rsid w:val="00693D3C"/>
  </w:style>
  <w:style w:type="paragraph" w:customStyle="1" w:styleId="ED6471BEC7B44ACDA20D51831186AD31">
    <w:name w:val="ED6471BEC7B44ACDA20D51831186AD31"/>
    <w:rsid w:val="00693D3C"/>
  </w:style>
  <w:style w:type="paragraph" w:customStyle="1" w:styleId="BF5332D814504FAFADFC036A0C9332DC">
    <w:name w:val="BF5332D814504FAFADFC036A0C9332DC"/>
    <w:rsid w:val="00693D3C"/>
  </w:style>
  <w:style w:type="paragraph" w:customStyle="1" w:styleId="63B80C08D7664B1CA4F0B3E9D26E89E2">
    <w:name w:val="63B80C08D7664B1CA4F0B3E9D26E89E2"/>
    <w:rsid w:val="00693D3C"/>
  </w:style>
  <w:style w:type="paragraph" w:customStyle="1" w:styleId="892EB0AC209943C5824D2A352E483413">
    <w:name w:val="892EB0AC209943C5824D2A352E483413"/>
    <w:rsid w:val="00693D3C"/>
  </w:style>
  <w:style w:type="paragraph" w:customStyle="1" w:styleId="67DC90C2D3C94CE6B470FB894AB72D6E">
    <w:name w:val="67DC90C2D3C94CE6B470FB894AB72D6E"/>
    <w:rsid w:val="00693D3C"/>
  </w:style>
  <w:style w:type="paragraph" w:customStyle="1" w:styleId="593E7629F8F344D1B8BEE71102276A5E">
    <w:name w:val="593E7629F8F344D1B8BEE71102276A5E"/>
    <w:rsid w:val="00693D3C"/>
  </w:style>
  <w:style w:type="paragraph" w:customStyle="1" w:styleId="5F8D98A413C545DA880E832DD951AB38">
    <w:name w:val="5F8D98A413C545DA880E832DD951AB38"/>
    <w:rsid w:val="00693D3C"/>
  </w:style>
  <w:style w:type="paragraph" w:customStyle="1" w:styleId="93840C8043CD455592188C0F83AAF5AF">
    <w:name w:val="93840C8043CD455592188C0F83AAF5AF"/>
    <w:rsid w:val="00693D3C"/>
  </w:style>
  <w:style w:type="paragraph" w:customStyle="1" w:styleId="49E906879F42425B83389F9AB91EBF78">
    <w:name w:val="49E906879F42425B83389F9AB91EBF78"/>
    <w:rsid w:val="00693D3C"/>
  </w:style>
  <w:style w:type="paragraph" w:customStyle="1" w:styleId="7087E9B1ABFD4830B5C96097F28AFEBB">
    <w:name w:val="7087E9B1ABFD4830B5C96097F28AFEBB"/>
    <w:rsid w:val="00693D3C"/>
  </w:style>
  <w:style w:type="paragraph" w:customStyle="1" w:styleId="9059559BFE4C4478AD723BDE2C8D3E9F">
    <w:name w:val="9059559BFE4C4478AD723BDE2C8D3E9F"/>
    <w:rsid w:val="00693D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606EB-FDE9-427F-8BFC-4322E6EBE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666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4669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dc:description>Version 2.0 – 2015-12-30</dc:description>
  <cp:revision>14</cp:revision>
  <cp:lastPrinted>2015-02-02T22:12:00Z</cp:lastPrinted>
  <dcterms:created xsi:type="dcterms:W3CDTF">2015-12-08T18:37:00Z</dcterms:created>
  <dcterms:modified xsi:type="dcterms:W3CDTF">2015-12-18T01:42:00Z</dcterms:modified>
  <cp:contentStatus/>
</cp:coreProperties>
</file>